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574" w:rsidRPr="001400F0" w:rsidRDefault="00CC1574" w:rsidP="00CC1574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XVII/2020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z obrad XVII</w:t>
      </w:r>
      <w:r w:rsidRPr="001400F0">
        <w:rPr>
          <w:sz w:val="28"/>
          <w:szCs w:val="28"/>
        </w:rPr>
        <w:t xml:space="preserve"> Sesji Rady Gminy </w:t>
      </w:r>
      <w:r>
        <w:rPr>
          <w:sz w:val="28"/>
          <w:szCs w:val="28"/>
        </w:rPr>
        <w:t>Młynarze odbytej w dniu                                                                                       18 grudnia  2020</w:t>
      </w:r>
      <w:r w:rsidRPr="001400F0">
        <w:rPr>
          <w:sz w:val="28"/>
          <w:szCs w:val="28"/>
        </w:rPr>
        <w:t xml:space="preserve"> roku.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10.00, zakończenia godz. 10:50</w:t>
      </w:r>
      <w:r w:rsidRPr="001400F0">
        <w:rPr>
          <w:sz w:val="28"/>
          <w:szCs w:val="28"/>
        </w:rPr>
        <w:t>.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 Sesji udział brało- 13 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CC1574" w:rsidRPr="007E1665" w:rsidRDefault="00CC1574" w:rsidP="00CC1574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1.Pan Adam </w:t>
      </w:r>
      <w:proofErr w:type="spellStart"/>
      <w:r>
        <w:rPr>
          <w:rFonts w:ascii="Times New Roman" w:hAnsi="Times New Roman"/>
          <w:sz w:val="28"/>
          <w:szCs w:val="28"/>
        </w:rPr>
        <w:t>Rupiński</w:t>
      </w:r>
      <w:proofErr w:type="spellEnd"/>
      <w:r>
        <w:rPr>
          <w:rFonts w:ascii="Times New Roman" w:hAnsi="Times New Roman"/>
          <w:sz w:val="28"/>
          <w:szCs w:val="28"/>
        </w:rPr>
        <w:t xml:space="preserve"> – Wójt</w:t>
      </w:r>
      <w:r w:rsidRPr="007E1665">
        <w:rPr>
          <w:rFonts w:ascii="Times New Roman" w:hAnsi="Times New Roman"/>
          <w:sz w:val="28"/>
          <w:szCs w:val="28"/>
        </w:rPr>
        <w:t xml:space="preserve"> Gminy Młynarze</w:t>
      </w:r>
    </w:p>
    <w:p w:rsidR="00CC1574" w:rsidRPr="007E1665" w:rsidRDefault="00CC1574" w:rsidP="00CC1574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2.Pani Marzena Tarasiewicz – Skarbnik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CC1574" w:rsidRPr="007E1665" w:rsidRDefault="00CC1574" w:rsidP="00CC1574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3.Pani Elżbieta</w:t>
      </w:r>
      <w:r w:rsidRPr="007E1665">
        <w:rPr>
          <w:rFonts w:ascii="Times New Roman" w:hAnsi="Times New Roman"/>
          <w:sz w:val="28"/>
          <w:szCs w:val="28"/>
        </w:rPr>
        <w:t xml:space="preserve"> Dz</w:t>
      </w:r>
      <w:r>
        <w:rPr>
          <w:rFonts w:ascii="Times New Roman" w:hAnsi="Times New Roman"/>
          <w:sz w:val="28"/>
          <w:szCs w:val="28"/>
        </w:rPr>
        <w:t>wonkowska – Sekretarz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CC1574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jc w:val="both"/>
        <w:rPr>
          <w:sz w:val="28"/>
          <w:szCs w:val="28"/>
        </w:rPr>
      </w:pPr>
    </w:p>
    <w:p w:rsidR="00CC1574" w:rsidRPr="001400F0" w:rsidRDefault="00CC1574" w:rsidP="00CC1574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 xml:space="preserve"> Do  p u n k t u   nr 1.</w:t>
      </w:r>
    </w:p>
    <w:p w:rsidR="00CC1574" w:rsidRPr="001400F0" w:rsidRDefault="00CC1574" w:rsidP="00CC1574">
      <w:pPr>
        <w:jc w:val="both"/>
        <w:rPr>
          <w:sz w:val="28"/>
          <w:szCs w:val="28"/>
        </w:rPr>
      </w:pP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>Otwarcia XVII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</w:t>
      </w:r>
      <w:r>
        <w:rPr>
          <w:sz w:val="28"/>
          <w:szCs w:val="28"/>
        </w:rPr>
        <w:t>arze  oraz gości zaproszonych.</w:t>
      </w:r>
    </w:p>
    <w:p w:rsidR="00CC1574" w:rsidRPr="001400F0" w:rsidRDefault="00CC1574" w:rsidP="00CC1574">
      <w:pPr>
        <w:jc w:val="both"/>
        <w:rPr>
          <w:sz w:val="28"/>
          <w:szCs w:val="28"/>
        </w:rPr>
      </w:pPr>
    </w:p>
    <w:p w:rsidR="00CC1574" w:rsidRDefault="00CC1574" w:rsidP="00CC1574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w Biuletynie Informacji Publicznej or</w:t>
      </w:r>
      <w:r>
        <w:rPr>
          <w:sz w:val="28"/>
          <w:szCs w:val="28"/>
        </w:rPr>
        <w:t>az  o wywieszonej na drzwiach  s</w:t>
      </w:r>
      <w:r w:rsidRPr="001400F0">
        <w:rPr>
          <w:sz w:val="28"/>
          <w:szCs w:val="28"/>
        </w:rPr>
        <w:t>ali obrad klauzuli informacyjnej dotyczącej  transmitowania przebiegu Sesji.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CC1574" w:rsidRPr="001400F0" w:rsidRDefault="00CC1574" w:rsidP="00CC1574">
      <w:pPr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- 13</w:t>
      </w:r>
      <w:r w:rsidRPr="001400F0">
        <w:rPr>
          <w:sz w:val="28"/>
          <w:szCs w:val="28"/>
        </w:rPr>
        <w:t xml:space="preserve"> Radnych, stanowi 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i obrady XVII</w:t>
      </w:r>
      <w:r w:rsidRPr="001400F0">
        <w:rPr>
          <w:sz w:val="28"/>
          <w:szCs w:val="28"/>
        </w:rPr>
        <w:t xml:space="preserve">  posiedzenia Sesji Rady Gminy są prawomocne.</w:t>
      </w:r>
    </w:p>
    <w:p w:rsidR="00CC1574" w:rsidRPr="001400F0" w:rsidRDefault="00CC1574" w:rsidP="00CC1574">
      <w:pPr>
        <w:jc w:val="both"/>
        <w:rPr>
          <w:sz w:val="28"/>
          <w:szCs w:val="28"/>
        </w:rPr>
      </w:pPr>
    </w:p>
    <w:p w:rsidR="00CC1574" w:rsidRPr="001400F0" w:rsidRDefault="00CC1574" w:rsidP="00CC1574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CC1574" w:rsidRDefault="00CC1574" w:rsidP="00CC1574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XVI/2020 z dnia  27 listopada  2020</w:t>
      </w:r>
      <w:r w:rsidRPr="001400F0">
        <w:rPr>
          <w:sz w:val="28"/>
          <w:szCs w:val="28"/>
        </w:rPr>
        <w:t xml:space="preserve"> roku  nie zgłoszono.</w:t>
      </w:r>
    </w:p>
    <w:p w:rsidR="00CC1574" w:rsidRPr="001400F0" w:rsidRDefault="00CC1574" w:rsidP="00CC1574">
      <w:pPr>
        <w:jc w:val="both"/>
        <w:rPr>
          <w:sz w:val="28"/>
          <w:szCs w:val="28"/>
        </w:rPr>
      </w:pPr>
    </w:p>
    <w:p w:rsidR="00CC1574" w:rsidRDefault="00CC1574" w:rsidP="00CC1574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CC1574" w:rsidRPr="001400F0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XVI/2020 z dnia                       27 listopada 2020 r.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rPr>
          <w:sz w:val="28"/>
          <w:szCs w:val="28"/>
        </w:rPr>
      </w:pPr>
      <w:r w:rsidRPr="001400F0">
        <w:rPr>
          <w:sz w:val="28"/>
          <w:szCs w:val="28"/>
        </w:rPr>
        <w:lastRenderedPageBreak/>
        <w:t xml:space="preserve">Wyniki głosowania imiennego  w </w:t>
      </w:r>
      <w:r>
        <w:rPr>
          <w:sz w:val="28"/>
          <w:szCs w:val="28"/>
        </w:rPr>
        <w:t xml:space="preserve">sprawie przyjęcia protokołu Nr XVI/2020                    z dnia  27 listopada  2020 </w:t>
      </w:r>
      <w:r w:rsidRPr="001400F0">
        <w:rPr>
          <w:sz w:val="28"/>
          <w:szCs w:val="28"/>
        </w:rPr>
        <w:t xml:space="preserve"> roku.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>Za: 13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2</w:t>
      </w:r>
      <w:r w:rsidRPr="001400F0">
        <w:rPr>
          <w:sz w:val="28"/>
          <w:szCs w:val="28"/>
        </w:rPr>
        <w:t>.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B3458C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Pr="001400F0" w:rsidRDefault="00CC1574" w:rsidP="00CC1574">
      <w:pPr>
        <w:rPr>
          <w:b/>
          <w:sz w:val="28"/>
          <w:szCs w:val="28"/>
        </w:rPr>
      </w:pPr>
    </w:p>
    <w:p w:rsidR="00CC1574" w:rsidRPr="001400F0" w:rsidRDefault="00CC1574" w:rsidP="00CC1574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CC1574" w:rsidRDefault="00CC1574" w:rsidP="00CC1574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>Pani Elżbieta Dzwonkowska – Sekretarz Gminy</w:t>
      </w: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>zgłosiła wniosek rozszerzenia porządku obrad o punkt dot. podjęcia uchwał            w sprawach:</w:t>
      </w:r>
    </w:p>
    <w:p w:rsidR="00CC1574" w:rsidRPr="003275D7" w:rsidRDefault="00CC1574" w:rsidP="00CC1574">
      <w:pPr>
        <w:rPr>
          <w:sz w:val="28"/>
          <w:szCs w:val="28"/>
        </w:rPr>
      </w:pPr>
      <w:r w:rsidRPr="003275D7">
        <w:rPr>
          <w:sz w:val="28"/>
          <w:szCs w:val="28"/>
        </w:rPr>
        <w:t xml:space="preserve">- zwolnień od podatku od nieruchomości na terenie Gminy Młynarze co stanowiłoby  </w:t>
      </w:r>
      <w:proofErr w:type="spellStart"/>
      <w:r w:rsidRPr="003275D7">
        <w:rPr>
          <w:sz w:val="28"/>
          <w:szCs w:val="28"/>
        </w:rPr>
        <w:t>pkt</w:t>
      </w:r>
      <w:proofErr w:type="spellEnd"/>
      <w:r w:rsidRPr="003275D7">
        <w:rPr>
          <w:sz w:val="28"/>
          <w:szCs w:val="28"/>
        </w:rPr>
        <w:t xml:space="preserve"> 2 podpunkt </w:t>
      </w:r>
      <w:r>
        <w:rPr>
          <w:sz w:val="28"/>
          <w:szCs w:val="28"/>
        </w:rPr>
        <w:t>„</w:t>
      </w:r>
      <w:r w:rsidRPr="003275D7">
        <w:rPr>
          <w:sz w:val="28"/>
          <w:szCs w:val="28"/>
        </w:rPr>
        <w:t>m</w:t>
      </w:r>
      <w:r>
        <w:rPr>
          <w:sz w:val="28"/>
          <w:szCs w:val="28"/>
        </w:rPr>
        <w:t>”</w:t>
      </w:r>
      <w:r w:rsidRPr="003275D7">
        <w:rPr>
          <w:sz w:val="28"/>
          <w:szCs w:val="28"/>
        </w:rPr>
        <w:t xml:space="preserve">  porządku obrad</w:t>
      </w:r>
    </w:p>
    <w:p w:rsidR="00CC1574" w:rsidRPr="00B73168" w:rsidRDefault="00CC1574" w:rsidP="00CC1574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7C71CE">
        <w:rPr>
          <w:rFonts w:ascii="Times New Roman" w:hAnsi="Times New Roman" w:cs="Times New Roman"/>
          <w:sz w:val="28"/>
          <w:szCs w:val="28"/>
        </w:rPr>
        <w:t xml:space="preserve">- o przesłaniu według właściwości petycji w sprawie pisemnych gwarancji ze strony producentów szczepionek co stanowiłoby </w:t>
      </w:r>
      <w:proofErr w:type="spellStart"/>
      <w:r w:rsidRPr="007C71CE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Pr="007C71CE">
        <w:rPr>
          <w:rFonts w:ascii="Times New Roman" w:hAnsi="Times New Roman" w:cs="Times New Roman"/>
          <w:sz w:val="28"/>
          <w:szCs w:val="28"/>
        </w:rPr>
        <w:t xml:space="preserve"> 2 podpunkt 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7C71CE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7C71CE">
        <w:rPr>
          <w:rFonts w:ascii="Times New Roman" w:hAnsi="Times New Roman" w:cs="Times New Roman"/>
          <w:sz w:val="28"/>
          <w:szCs w:val="28"/>
        </w:rPr>
        <w:t xml:space="preserve"> porządku obrad.</w:t>
      </w:r>
    </w:p>
    <w:p w:rsidR="00CC1574" w:rsidRPr="00DF080D" w:rsidRDefault="00CC1574" w:rsidP="00CC1574">
      <w:pPr>
        <w:jc w:val="both"/>
        <w:rPr>
          <w:sz w:val="28"/>
          <w:szCs w:val="28"/>
        </w:rPr>
      </w:pP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>Innych propozycji nie zgłoszono.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propozycję rozszerzenia porządku obrad</w:t>
      </w:r>
      <w:r w:rsidRPr="0035192C">
        <w:rPr>
          <w:sz w:val="28"/>
          <w:szCs w:val="28"/>
        </w:rPr>
        <w:t xml:space="preserve"> </w:t>
      </w:r>
      <w:r>
        <w:rPr>
          <w:sz w:val="28"/>
          <w:szCs w:val="28"/>
        </w:rPr>
        <w:t>o punkt dot. podjęcia</w:t>
      </w:r>
      <w:r w:rsidRPr="00264735">
        <w:rPr>
          <w:sz w:val="28"/>
          <w:szCs w:val="28"/>
        </w:rPr>
        <w:t xml:space="preserve"> </w:t>
      </w:r>
      <w:r>
        <w:rPr>
          <w:sz w:val="28"/>
          <w:szCs w:val="28"/>
        </w:rPr>
        <w:t>uchwał w sprawach:</w:t>
      </w:r>
    </w:p>
    <w:p w:rsidR="00CC1574" w:rsidRPr="003275D7" w:rsidRDefault="00CC1574" w:rsidP="00CC1574">
      <w:pPr>
        <w:rPr>
          <w:sz w:val="28"/>
          <w:szCs w:val="28"/>
        </w:rPr>
      </w:pPr>
      <w:r w:rsidRPr="003275D7">
        <w:rPr>
          <w:sz w:val="28"/>
          <w:szCs w:val="28"/>
        </w:rPr>
        <w:t xml:space="preserve">- zwolnień od podatku od nieruchomości na terenie Gminy Młynarze co stanowiłoby  </w:t>
      </w:r>
      <w:proofErr w:type="spellStart"/>
      <w:r w:rsidRPr="003275D7">
        <w:rPr>
          <w:sz w:val="28"/>
          <w:szCs w:val="28"/>
        </w:rPr>
        <w:t>pkt</w:t>
      </w:r>
      <w:proofErr w:type="spellEnd"/>
      <w:r w:rsidRPr="003275D7">
        <w:rPr>
          <w:sz w:val="28"/>
          <w:szCs w:val="28"/>
        </w:rPr>
        <w:t xml:space="preserve"> 2 podpunkt </w:t>
      </w:r>
      <w:r>
        <w:rPr>
          <w:sz w:val="28"/>
          <w:szCs w:val="28"/>
        </w:rPr>
        <w:t>„</w:t>
      </w:r>
      <w:r w:rsidRPr="003275D7">
        <w:rPr>
          <w:sz w:val="28"/>
          <w:szCs w:val="28"/>
        </w:rPr>
        <w:t>m</w:t>
      </w:r>
      <w:r>
        <w:rPr>
          <w:sz w:val="28"/>
          <w:szCs w:val="28"/>
        </w:rPr>
        <w:t>”</w:t>
      </w:r>
      <w:r w:rsidRPr="003275D7">
        <w:rPr>
          <w:sz w:val="28"/>
          <w:szCs w:val="28"/>
        </w:rPr>
        <w:t xml:space="preserve">  porządku obrad</w:t>
      </w:r>
    </w:p>
    <w:p w:rsidR="00CC1574" w:rsidRPr="00B73168" w:rsidRDefault="00CC1574" w:rsidP="00CC1574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7C71CE">
        <w:rPr>
          <w:rFonts w:ascii="Times New Roman" w:hAnsi="Times New Roman" w:cs="Times New Roman"/>
          <w:sz w:val="28"/>
          <w:szCs w:val="28"/>
        </w:rPr>
        <w:t xml:space="preserve">- o przesłaniu według właściwości petycji w sprawie pisemnych gwarancji ze strony producentów szczepionek co stanowiłoby </w:t>
      </w:r>
      <w:proofErr w:type="spellStart"/>
      <w:r w:rsidRPr="007C71CE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Pr="007C71CE">
        <w:rPr>
          <w:rFonts w:ascii="Times New Roman" w:hAnsi="Times New Roman" w:cs="Times New Roman"/>
          <w:sz w:val="28"/>
          <w:szCs w:val="28"/>
        </w:rPr>
        <w:t xml:space="preserve"> 2 podpunkt 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7C71CE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” porządku obrad.</w:t>
      </w:r>
    </w:p>
    <w:p w:rsidR="00CC1574" w:rsidRDefault="00CC1574" w:rsidP="00CC1574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rozszerzenia porządku obrad: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B3458C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rPr>
          <w:bCs/>
          <w:sz w:val="28"/>
          <w:szCs w:val="28"/>
        </w:rPr>
      </w:pPr>
    </w:p>
    <w:p w:rsidR="00CC1574" w:rsidRDefault="00CC1574" w:rsidP="00CC157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CC1574" w:rsidRDefault="00CC1574" w:rsidP="00CC1574">
      <w:pPr>
        <w:ind w:right="-144"/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XVII Sesji Rady Gminy  wraz z przyjętym wnioskiem, który przedstawia się następująco:</w:t>
      </w:r>
    </w:p>
    <w:p w:rsidR="00CC1574" w:rsidRPr="00B3458C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3458C">
        <w:rPr>
          <w:sz w:val="28"/>
          <w:szCs w:val="28"/>
        </w:rPr>
        <w:t>Otwarcie Sesji, stwierdzenie prawomocności obrad, przyjęcie protokołu z poprzedniej Sesji  Rady Gminy Młynarze.</w:t>
      </w:r>
    </w:p>
    <w:p w:rsidR="00CC1574" w:rsidRDefault="00CC1574" w:rsidP="00CC1574">
      <w:pPr>
        <w:pStyle w:val="Domynie"/>
        <w:spacing w:line="259" w:lineRule="exact"/>
        <w:jc w:val="both"/>
        <w:rPr>
          <w:sz w:val="28"/>
          <w:szCs w:val="28"/>
        </w:rPr>
      </w:pPr>
      <w:r>
        <w:rPr>
          <w:sz w:val="28"/>
          <w:szCs w:val="28"/>
        </w:rPr>
        <w:t>2.Podjęcie  uchwał w sprawach:</w:t>
      </w:r>
    </w:p>
    <w:p w:rsidR="00CC1574" w:rsidRDefault="00CC1574" w:rsidP="00CC1574">
      <w:pPr>
        <w:pStyle w:val="Domynie"/>
        <w:spacing w:line="259" w:lineRule="exact"/>
        <w:jc w:val="both"/>
        <w:rPr>
          <w:sz w:val="28"/>
          <w:szCs w:val="28"/>
        </w:rPr>
      </w:pPr>
      <w:r w:rsidRPr="001533CD">
        <w:rPr>
          <w:bCs/>
          <w:sz w:val="28"/>
          <w:szCs w:val="28"/>
        </w:rPr>
        <w:t>a</w:t>
      </w:r>
      <w:r w:rsidRPr="001533CD">
        <w:rPr>
          <w:sz w:val="28"/>
          <w:szCs w:val="28"/>
        </w:rPr>
        <w:t>)  zmian w Wieloletniej Prognozie Finansowej Gminy Młynarze na lata</w:t>
      </w:r>
    </w:p>
    <w:p w:rsidR="00CC1574" w:rsidRDefault="00CC1574" w:rsidP="00CC1574">
      <w:pPr>
        <w:pStyle w:val="Domynie"/>
        <w:spacing w:line="259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533CD">
        <w:rPr>
          <w:sz w:val="28"/>
          <w:szCs w:val="28"/>
        </w:rPr>
        <w:t xml:space="preserve">2020-2023, </w:t>
      </w:r>
    </w:p>
    <w:p w:rsidR="00CC1574" w:rsidRPr="001533CD" w:rsidRDefault="00CC1574" w:rsidP="00CC1574">
      <w:pPr>
        <w:pStyle w:val="Domynie"/>
        <w:spacing w:line="259" w:lineRule="exact"/>
        <w:jc w:val="both"/>
        <w:rPr>
          <w:sz w:val="28"/>
          <w:szCs w:val="28"/>
        </w:rPr>
      </w:pPr>
      <w:r w:rsidRPr="001533CD">
        <w:rPr>
          <w:sz w:val="28"/>
          <w:szCs w:val="28"/>
        </w:rPr>
        <w:t>b)  zmian w budżecie Gminy Młynarze na 2020 rok,</w:t>
      </w:r>
    </w:p>
    <w:p w:rsidR="00CC1574" w:rsidRDefault="00CC1574" w:rsidP="00CC1574">
      <w:pPr>
        <w:jc w:val="both"/>
        <w:rPr>
          <w:sz w:val="28"/>
          <w:szCs w:val="28"/>
        </w:rPr>
      </w:pPr>
      <w:r w:rsidRPr="001533CD">
        <w:rPr>
          <w:sz w:val="28"/>
          <w:szCs w:val="28"/>
        </w:rPr>
        <w:t xml:space="preserve">c) </w:t>
      </w:r>
      <w:r>
        <w:rPr>
          <w:sz w:val="28"/>
          <w:szCs w:val="28"/>
        </w:rPr>
        <w:t xml:space="preserve"> </w:t>
      </w:r>
      <w:r w:rsidRPr="001533CD">
        <w:rPr>
          <w:sz w:val="28"/>
          <w:szCs w:val="28"/>
        </w:rPr>
        <w:t>uchwalenia Gminnego Programu Profilaktyki i Rozwiązywania  Problemów</w:t>
      </w: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533CD">
        <w:rPr>
          <w:sz w:val="28"/>
          <w:szCs w:val="28"/>
        </w:rPr>
        <w:t xml:space="preserve">Alkoholowych na 2021 </w:t>
      </w:r>
      <w:proofErr w:type="spellStart"/>
      <w:r w:rsidRPr="001533CD">
        <w:rPr>
          <w:sz w:val="28"/>
          <w:szCs w:val="28"/>
        </w:rPr>
        <w:t>r</w:t>
      </w:r>
      <w:proofErr w:type="spellEnd"/>
      <w:r w:rsidRPr="001533CD">
        <w:rPr>
          <w:sz w:val="28"/>
          <w:szCs w:val="28"/>
        </w:rPr>
        <w:t>,</w:t>
      </w:r>
    </w:p>
    <w:p w:rsidR="00CC1574" w:rsidRPr="001533CD" w:rsidRDefault="00CC1574" w:rsidP="00CC1574">
      <w:pPr>
        <w:jc w:val="both"/>
        <w:rPr>
          <w:sz w:val="28"/>
          <w:szCs w:val="28"/>
        </w:rPr>
      </w:pPr>
      <w:r w:rsidRPr="001533CD">
        <w:rPr>
          <w:sz w:val="28"/>
          <w:szCs w:val="28"/>
        </w:rPr>
        <w:t>d)  uchwalenia Gminnego Programu Przeciwdziałania Narkomanii na 2021 r.,</w:t>
      </w:r>
    </w:p>
    <w:p w:rsidR="00CC1574" w:rsidRPr="001533CD" w:rsidRDefault="00CC1574" w:rsidP="00CC1574">
      <w:pPr>
        <w:jc w:val="both"/>
        <w:rPr>
          <w:sz w:val="28"/>
          <w:szCs w:val="28"/>
        </w:rPr>
      </w:pPr>
      <w:r w:rsidRPr="001533CD">
        <w:rPr>
          <w:sz w:val="28"/>
          <w:szCs w:val="28"/>
        </w:rPr>
        <w:t>e) Wieloletniej Prognozy Finansowej Gminy Młynarze na lata 2021-2024,</w:t>
      </w:r>
    </w:p>
    <w:p w:rsidR="00CC1574" w:rsidRPr="001533CD" w:rsidRDefault="00CC1574" w:rsidP="00CC1574">
      <w:pPr>
        <w:jc w:val="both"/>
        <w:rPr>
          <w:sz w:val="28"/>
          <w:szCs w:val="28"/>
        </w:rPr>
      </w:pPr>
      <w:r w:rsidRPr="001533CD">
        <w:rPr>
          <w:sz w:val="28"/>
          <w:szCs w:val="28"/>
        </w:rPr>
        <w:t>f) uchwalenia budżetu Gminy Młynarze na rok 2021,</w:t>
      </w:r>
    </w:p>
    <w:p w:rsidR="00CC1574" w:rsidRPr="001533CD" w:rsidRDefault="00CC1574" w:rsidP="00CC1574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533CD">
        <w:rPr>
          <w:rFonts w:ascii="Times New Roman" w:hAnsi="Times New Roman" w:cs="Times New Roman"/>
          <w:sz w:val="28"/>
          <w:szCs w:val="28"/>
        </w:rPr>
        <w:t>g)</w:t>
      </w:r>
      <w:r w:rsidRPr="001533CD">
        <w:rPr>
          <w:rFonts w:ascii="Times New Roman" w:eastAsia="Calibri" w:hAnsi="Times New Roman" w:cs="Times New Roman"/>
          <w:bCs/>
          <w:sz w:val="28"/>
          <w:szCs w:val="28"/>
        </w:rPr>
        <w:t xml:space="preserve"> regulaminu utrzymania czystości i porządku na terenie Gminy Młynarze,</w:t>
      </w:r>
    </w:p>
    <w:p w:rsidR="00CC1574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3CD">
        <w:rPr>
          <w:rFonts w:ascii="Times New Roman" w:hAnsi="Times New Roman" w:cs="Times New Roman"/>
          <w:sz w:val="28"/>
          <w:szCs w:val="28"/>
        </w:rPr>
        <w:t xml:space="preserve">h) szczegółowego sposobu i zakresu świadczenia usług w zakresie odbierania </w:t>
      </w:r>
    </w:p>
    <w:p w:rsidR="00CC1574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533CD">
        <w:rPr>
          <w:rFonts w:ascii="Times New Roman" w:hAnsi="Times New Roman" w:cs="Times New Roman"/>
          <w:sz w:val="28"/>
          <w:szCs w:val="28"/>
        </w:rPr>
        <w:t>odpadów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33CD">
        <w:rPr>
          <w:rFonts w:ascii="Times New Roman" w:hAnsi="Times New Roman" w:cs="Times New Roman"/>
          <w:sz w:val="28"/>
          <w:szCs w:val="28"/>
        </w:rPr>
        <w:t xml:space="preserve">komunalnych od  właścicieli nieruchomości i zagospodarowania </w:t>
      </w:r>
    </w:p>
    <w:p w:rsidR="00CC1574" w:rsidRPr="001533CD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533CD">
        <w:rPr>
          <w:rFonts w:ascii="Times New Roman" w:hAnsi="Times New Roman" w:cs="Times New Roman"/>
          <w:sz w:val="28"/>
          <w:szCs w:val="28"/>
        </w:rPr>
        <w:t>tych odpadów,</w:t>
      </w:r>
    </w:p>
    <w:p w:rsidR="00CC1574" w:rsidRDefault="00CC1574" w:rsidP="00CC1574">
      <w:pPr>
        <w:autoSpaceDE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i)</w:t>
      </w:r>
      <w:r w:rsidRPr="001533CD">
        <w:rPr>
          <w:bCs/>
          <w:sz w:val="28"/>
          <w:szCs w:val="28"/>
        </w:rPr>
        <w:t xml:space="preserve">wzoru deklaracji o wysokości opłat za gospodarowanie odpadami </w:t>
      </w:r>
    </w:p>
    <w:p w:rsidR="00CC1574" w:rsidRPr="001533CD" w:rsidRDefault="00CC1574" w:rsidP="00CC1574">
      <w:pPr>
        <w:autoSpaceDE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Pr="001533CD">
        <w:rPr>
          <w:bCs/>
          <w:sz w:val="28"/>
          <w:szCs w:val="28"/>
        </w:rPr>
        <w:t>komunalnymi,</w:t>
      </w:r>
    </w:p>
    <w:p w:rsidR="00CC1574" w:rsidRDefault="00CC1574" w:rsidP="00CC1574">
      <w:pPr>
        <w:jc w:val="both"/>
        <w:rPr>
          <w:sz w:val="28"/>
          <w:szCs w:val="28"/>
        </w:rPr>
      </w:pPr>
      <w:r w:rsidRPr="001533CD">
        <w:rPr>
          <w:sz w:val="28"/>
          <w:szCs w:val="28"/>
        </w:rPr>
        <w:t>j) określania warunków i trybu składania deklaracji o wysokości opłaty za</w:t>
      </w: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533CD">
        <w:rPr>
          <w:sz w:val="28"/>
          <w:szCs w:val="28"/>
        </w:rPr>
        <w:t xml:space="preserve">gospodarowanie odpadami komunalnymi za pomocą środków komunikacji </w:t>
      </w:r>
    </w:p>
    <w:p w:rsidR="00CC1574" w:rsidRPr="001533CD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533CD">
        <w:rPr>
          <w:sz w:val="28"/>
          <w:szCs w:val="28"/>
        </w:rPr>
        <w:t>elektronicznej,</w:t>
      </w:r>
    </w:p>
    <w:p w:rsidR="00CC1574" w:rsidRDefault="00CC1574" w:rsidP="00CC1574">
      <w:pPr>
        <w:jc w:val="both"/>
        <w:rPr>
          <w:bCs/>
          <w:sz w:val="28"/>
          <w:szCs w:val="28"/>
        </w:rPr>
      </w:pPr>
      <w:r w:rsidRPr="001533CD">
        <w:rPr>
          <w:sz w:val="28"/>
          <w:szCs w:val="28"/>
        </w:rPr>
        <w:t>k)</w:t>
      </w:r>
      <w:r w:rsidRPr="001533CD">
        <w:rPr>
          <w:bCs/>
          <w:sz w:val="28"/>
          <w:szCs w:val="28"/>
        </w:rPr>
        <w:t xml:space="preserve"> wyboru metody ustalenia opłaty za gospodarowanie odpadami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komunalnymi, ustalenia stawki  takiej opłaty i opłaty za pojemnik 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o określonej pojemności oraz zwolnienia  w części z opłaty zagospodarowanie odpadami komunalnymi właścicieli nieruchomości zabudowanych  budynkami mieszkalnymi jednorodzinnymi 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kompostujących bioodpady stanowiące odpady  </w:t>
      </w:r>
      <w:r>
        <w:rPr>
          <w:bCs/>
          <w:sz w:val="28"/>
          <w:szCs w:val="28"/>
        </w:rPr>
        <w:t xml:space="preserve">komunalne  </w:t>
      </w:r>
      <w:r w:rsidRPr="001533CD">
        <w:rPr>
          <w:bCs/>
          <w:sz w:val="28"/>
          <w:szCs w:val="28"/>
        </w:rPr>
        <w:t>w kompostowniku przydomowym,</w:t>
      </w:r>
    </w:p>
    <w:p w:rsidR="00CC1574" w:rsidRDefault="00CC1574" w:rsidP="00CC1574">
      <w:pPr>
        <w:jc w:val="both"/>
        <w:rPr>
          <w:bCs/>
          <w:sz w:val="28"/>
          <w:szCs w:val="28"/>
        </w:rPr>
      </w:pPr>
    </w:p>
    <w:p w:rsidR="00CC1574" w:rsidRDefault="00CC1574" w:rsidP="00CC1574">
      <w:pPr>
        <w:jc w:val="both"/>
        <w:rPr>
          <w:bCs/>
          <w:sz w:val="28"/>
          <w:szCs w:val="28"/>
        </w:rPr>
      </w:pPr>
    </w:p>
    <w:p w:rsidR="00CC1574" w:rsidRPr="001533CD" w:rsidRDefault="00CC1574" w:rsidP="00CC1574">
      <w:pPr>
        <w:jc w:val="both"/>
        <w:rPr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3CD">
        <w:rPr>
          <w:rFonts w:ascii="Times New Roman" w:hAnsi="Times New Roman" w:cs="Times New Roman"/>
          <w:sz w:val="28"/>
          <w:szCs w:val="28"/>
        </w:rPr>
        <w:lastRenderedPageBreak/>
        <w:t xml:space="preserve">    l) ustalenia ryczałtowej stawki opłaty za gospodarowanie odpadami </w:t>
      </w:r>
    </w:p>
    <w:p w:rsidR="00CC1574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533CD">
        <w:rPr>
          <w:rFonts w:ascii="Times New Roman" w:hAnsi="Times New Roman" w:cs="Times New Roman"/>
          <w:sz w:val="28"/>
          <w:szCs w:val="28"/>
        </w:rPr>
        <w:t>komunalnymi od   nieruchomości, na których znajdują się domki</w:t>
      </w:r>
    </w:p>
    <w:p w:rsidR="00CC1574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533CD">
        <w:rPr>
          <w:rFonts w:ascii="Times New Roman" w:hAnsi="Times New Roman" w:cs="Times New Roman"/>
          <w:sz w:val="28"/>
          <w:szCs w:val="28"/>
        </w:rPr>
        <w:t xml:space="preserve"> letniskowe, lub od innych  nieruchomości  wykorzystanych na cele </w:t>
      </w:r>
    </w:p>
    <w:p w:rsidR="00CC1574" w:rsidRPr="001533CD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533CD">
        <w:rPr>
          <w:rFonts w:ascii="Times New Roman" w:hAnsi="Times New Roman" w:cs="Times New Roman"/>
          <w:sz w:val="28"/>
          <w:szCs w:val="28"/>
        </w:rPr>
        <w:t>rekreacyjno-wypoczynkowe,</w:t>
      </w:r>
    </w:p>
    <w:p w:rsidR="00CC1574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533CD">
        <w:rPr>
          <w:rFonts w:ascii="Times New Roman" w:hAnsi="Times New Roman" w:cs="Times New Roman"/>
          <w:sz w:val="28"/>
          <w:szCs w:val="28"/>
        </w:rPr>
        <w:t xml:space="preserve">    ł)</w:t>
      </w:r>
      <w:r w:rsidRPr="001533CD">
        <w:rPr>
          <w:rFonts w:ascii="Times New Roman" w:hAnsi="Times New Roman" w:cs="Times New Roman"/>
          <w:bCs/>
          <w:iCs/>
          <w:sz w:val="28"/>
          <w:szCs w:val="28"/>
        </w:rPr>
        <w:t xml:space="preserve"> zmiany uchwały w sprawie Statutu Gminnej Biblioteki Publicznej</w:t>
      </w:r>
    </w:p>
    <w:p w:rsidR="00CC1574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w Młynarzach,</w:t>
      </w:r>
    </w:p>
    <w:p w:rsidR="00CC1574" w:rsidRPr="001533CD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</w:t>
      </w:r>
      <w:r w:rsidRPr="001533CD">
        <w:rPr>
          <w:rFonts w:ascii="Times New Roman" w:hAnsi="Times New Roman" w:cs="Times New Roman"/>
          <w:bCs/>
          <w:iCs/>
          <w:sz w:val="28"/>
          <w:szCs w:val="28"/>
        </w:rPr>
        <w:t xml:space="preserve">m) </w:t>
      </w:r>
      <w:r w:rsidRPr="001533CD">
        <w:rPr>
          <w:rFonts w:ascii="Times New Roman" w:hAnsi="Times New Roman" w:cs="Times New Roman"/>
          <w:sz w:val="28"/>
          <w:szCs w:val="28"/>
        </w:rPr>
        <w:t>zwolnień od podatku od nieruchomości na terenie Gminy Młynarze,</w:t>
      </w:r>
    </w:p>
    <w:p w:rsidR="00CC1574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3CD">
        <w:rPr>
          <w:rFonts w:ascii="Times New Roman" w:hAnsi="Times New Roman" w:cs="Times New Roman"/>
          <w:sz w:val="28"/>
          <w:szCs w:val="28"/>
        </w:rPr>
        <w:t xml:space="preserve">    n) o przesłaniu według właściwości petycji w sprawie pisemnych gwarancji </w:t>
      </w:r>
    </w:p>
    <w:p w:rsidR="00CC1574" w:rsidRPr="001533CD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533CD">
        <w:rPr>
          <w:rFonts w:ascii="Times New Roman" w:hAnsi="Times New Roman" w:cs="Times New Roman"/>
          <w:sz w:val="28"/>
          <w:szCs w:val="28"/>
        </w:rPr>
        <w:t>ze strony producentów szczepionek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1574" w:rsidRPr="001533CD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33CD">
        <w:rPr>
          <w:rFonts w:ascii="Times New Roman" w:hAnsi="Times New Roman" w:cs="Times New Roman"/>
          <w:sz w:val="28"/>
          <w:szCs w:val="28"/>
        </w:rPr>
        <w:t>3. Sprawozdanie z działalności Wójta w okresie międzysesyjnym.</w:t>
      </w:r>
    </w:p>
    <w:p w:rsidR="00CC1574" w:rsidRPr="001533CD" w:rsidRDefault="00CC1574" w:rsidP="00CC1574">
      <w:pPr>
        <w:jc w:val="both"/>
        <w:rPr>
          <w:sz w:val="28"/>
          <w:szCs w:val="28"/>
        </w:rPr>
      </w:pPr>
      <w:r w:rsidRPr="001533CD">
        <w:rPr>
          <w:sz w:val="28"/>
          <w:szCs w:val="28"/>
        </w:rPr>
        <w:t>4 .  Interpelacje i zapytania radnych.</w:t>
      </w:r>
    </w:p>
    <w:p w:rsidR="00CC1574" w:rsidRPr="001533CD" w:rsidRDefault="00CC1574" w:rsidP="00CC1574">
      <w:pPr>
        <w:jc w:val="both"/>
        <w:rPr>
          <w:sz w:val="28"/>
          <w:szCs w:val="28"/>
        </w:rPr>
      </w:pPr>
      <w:r w:rsidRPr="001533CD">
        <w:rPr>
          <w:sz w:val="28"/>
          <w:szCs w:val="28"/>
        </w:rPr>
        <w:t>5.  Wolne wnioski .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porządku obrad  XVII Sesji Rady Gminy Młynarze.</w:t>
      </w:r>
    </w:p>
    <w:p w:rsidR="00CC1574" w:rsidRDefault="00CC1574" w:rsidP="00CC1574">
      <w:pPr>
        <w:jc w:val="both"/>
        <w:rPr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B3458C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jc w:val="both"/>
        <w:rPr>
          <w:sz w:val="28"/>
          <w:szCs w:val="28"/>
        </w:rPr>
      </w:pPr>
    </w:p>
    <w:p w:rsidR="00CC1574" w:rsidRPr="0076094A" w:rsidRDefault="00CC1574" w:rsidP="00CC1574">
      <w:pPr>
        <w:jc w:val="both"/>
        <w:rPr>
          <w:b/>
          <w:sz w:val="28"/>
          <w:szCs w:val="28"/>
        </w:rPr>
      </w:pP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2.</w:t>
      </w: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CC1574" w:rsidRPr="00264735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264735">
        <w:rPr>
          <w:sz w:val="28"/>
          <w:szCs w:val="28"/>
        </w:rPr>
        <w:t>zmian w Wieloletniej Prognozie Finansowej Gminy Młynarze na lata 2020-2023</w:t>
      </w:r>
      <w:r>
        <w:rPr>
          <w:sz w:val="28"/>
          <w:szCs w:val="28"/>
        </w:rPr>
        <w:t>.</w:t>
      </w:r>
    </w:p>
    <w:p w:rsidR="00CC1574" w:rsidRPr="001400F0" w:rsidRDefault="00CC1574" w:rsidP="00CC1574">
      <w:pPr>
        <w:jc w:val="both"/>
        <w:rPr>
          <w:sz w:val="28"/>
          <w:szCs w:val="28"/>
        </w:rPr>
      </w:pPr>
    </w:p>
    <w:p w:rsidR="00CC1574" w:rsidRPr="001400F0" w:rsidRDefault="00CC1574" w:rsidP="00CC1574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CC1574" w:rsidRPr="00DF080D" w:rsidRDefault="00CC1574" w:rsidP="00CC1574">
      <w:pPr>
        <w:jc w:val="both"/>
        <w:rPr>
          <w:sz w:val="28"/>
          <w:szCs w:val="28"/>
        </w:rPr>
      </w:pPr>
      <w:r w:rsidRPr="00EF4953">
        <w:rPr>
          <w:sz w:val="28"/>
          <w:szCs w:val="28"/>
        </w:rPr>
        <w:t xml:space="preserve">poinformował, iż </w:t>
      </w:r>
      <w:r w:rsidRPr="00DF080D">
        <w:rPr>
          <w:sz w:val="28"/>
          <w:szCs w:val="28"/>
        </w:rPr>
        <w:t>Państwo Radni otrzymaliście materiały na dzisiejszą sesję , sprawy objęte  tematyką  dzisiejszej Sesji były szczegółowo omawiane na posiedzeniach komisji stałych rady gminy – uzyskując pozytywną opinię.</w:t>
      </w:r>
    </w:p>
    <w:p w:rsidR="00CC1574" w:rsidRPr="00DF080D" w:rsidRDefault="00CC1574" w:rsidP="00CC1574">
      <w:pPr>
        <w:jc w:val="both"/>
        <w:rPr>
          <w:b/>
          <w:sz w:val="28"/>
          <w:szCs w:val="28"/>
        </w:rPr>
      </w:pP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Zapytał czy są uwagi do </w:t>
      </w:r>
      <w:r w:rsidRPr="00B3458C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2020-2023.</w:t>
      </w:r>
    </w:p>
    <w:p w:rsidR="00CC1574" w:rsidRDefault="00CC1574" w:rsidP="00CC1574">
      <w:pPr>
        <w:jc w:val="both"/>
        <w:rPr>
          <w:sz w:val="28"/>
          <w:szCs w:val="28"/>
        </w:rPr>
      </w:pPr>
    </w:p>
    <w:p w:rsidR="00CC1574" w:rsidRDefault="00CC1574" w:rsidP="00CC1574">
      <w:pPr>
        <w:jc w:val="both"/>
        <w:rPr>
          <w:sz w:val="28"/>
          <w:szCs w:val="28"/>
        </w:rPr>
      </w:pPr>
    </w:p>
    <w:p w:rsidR="00CC1574" w:rsidRPr="00DF080D" w:rsidRDefault="00CC1574" w:rsidP="00CC1574">
      <w:pPr>
        <w:jc w:val="both"/>
        <w:rPr>
          <w:b/>
          <w:sz w:val="28"/>
          <w:szCs w:val="28"/>
        </w:rPr>
      </w:pPr>
    </w:p>
    <w:p w:rsidR="00CC1574" w:rsidRPr="00DF080D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Pan Łukasz Suski – Przewodniczący rady Gminy</w:t>
      </w:r>
    </w:p>
    <w:p w:rsidR="00CC1574" w:rsidRDefault="00CC1574" w:rsidP="00CC1574">
      <w:pPr>
        <w:pStyle w:val="Tytu"/>
        <w:jc w:val="left"/>
        <w:rPr>
          <w:szCs w:val="28"/>
        </w:rPr>
      </w:pPr>
      <w:r>
        <w:rPr>
          <w:szCs w:val="28"/>
        </w:rPr>
        <w:t>poddał pod głosowanie projekt Uchwały Nr XVII/116/2020 w sprawie zmian w Wieloletniej Prognozie Finansowej Gminy Młynarze na lata 2020-2023.</w:t>
      </w:r>
    </w:p>
    <w:p w:rsidR="00CC1574" w:rsidRDefault="00CC1574" w:rsidP="00CC1574">
      <w:pPr>
        <w:pStyle w:val="Tytu"/>
        <w:jc w:val="left"/>
        <w:rPr>
          <w:szCs w:val="28"/>
        </w:rPr>
      </w:pPr>
    </w:p>
    <w:p w:rsidR="00CC1574" w:rsidRDefault="00CC1574" w:rsidP="00CC1574">
      <w:pPr>
        <w:pStyle w:val="Tytu"/>
        <w:jc w:val="left"/>
        <w:rPr>
          <w:szCs w:val="28"/>
        </w:rPr>
      </w:pPr>
      <w:r w:rsidRPr="00C96B08">
        <w:rPr>
          <w:szCs w:val="28"/>
        </w:rPr>
        <w:t xml:space="preserve">Wyniki głosowania imiennego  w sprawie przyjęcia </w:t>
      </w:r>
      <w:r>
        <w:rPr>
          <w:szCs w:val="28"/>
        </w:rPr>
        <w:t xml:space="preserve"> Uchwały Nr XVII/116/2020 w sprawie  zmian w Wieloletniej Prognozie Finansowej Gminy Młynarze na lata 2020-2023.:</w:t>
      </w:r>
    </w:p>
    <w:p w:rsidR="00CC1574" w:rsidRPr="004038FF" w:rsidRDefault="00CC1574" w:rsidP="00CC1574">
      <w:pPr>
        <w:pStyle w:val="Tytu"/>
        <w:jc w:val="left"/>
        <w:rPr>
          <w:szCs w:val="28"/>
        </w:rPr>
      </w:pP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B3458C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pStyle w:val="Tytu"/>
        <w:jc w:val="left"/>
        <w:rPr>
          <w:szCs w:val="28"/>
        </w:rPr>
      </w:pPr>
    </w:p>
    <w:p w:rsidR="00CC1574" w:rsidRPr="00F710B1" w:rsidRDefault="00CC1574" w:rsidP="00CC157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C1574" w:rsidRDefault="00CC1574" w:rsidP="00CC1574">
      <w:pPr>
        <w:pStyle w:val="Tytu"/>
        <w:jc w:val="left"/>
        <w:rPr>
          <w:szCs w:val="28"/>
        </w:rPr>
      </w:pPr>
    </w:p>
    <w:p w:rsidR="00CC1574" w:rsidRDefault="00CC1574" w:rsidP="00CC1574">
      <w:pPr>
        <w:pStyle w:val="Tytu"/>
        <w:jc w:val="left"/>
        <w:rPr>
          <w:szCs w:val="28"/>
        </w:rPr>
      </w:pPr>
      <w:r>
        <w:rPr>
          <w:szCs w:val="28"/>
        </w:rPr>
        <w:t>P o d p u n k t  „b”</w:t>
      </w:r>
    </w:p>
    <w:p w:rsidR="00CC1574" w:rsidRDefault="00CC1574" w:rsidP="00CC1574">
      <w:pPr>
        <w:pStyle w:val="Tytu"/>
        <w:jc w:val="left"/>
        <w:rPr>
          <w:szCs w:val="28"/>
        </w:rPr>
      </w:pPr>
    </w:p>
    <w:p w:rsidR="00CC1574" w:rsidRPr="007015FE" w:rsidRDefault="00CC1574" w:rsidP="00CC1574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CC1574" w:rsidRDefault="00CC1574" w:rsidP="00CC1574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 xml:space="preserve">iż zmiany w budżecie Gminy Młynarze na 2020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były szczegółowo omawiane  na posiedzeniach  komisji stałych Rady Gminy  , które  uzyskały pozytywną opinię.</w:t>
      </w:r>
    </w:p>
    <w:p w:rsidR="00CC1574" w:rsidRPr="001400F0" w:rsidRDefault="00CC1574" w:rsidP="00CC1574">
      <w:pPr>
        <w:pStyle w:val="Tytu"/>
        <w:jc w:val="left"/>
        <w:rPr>
          <w:szCs w:val="28"/>
        </w:rPr>
      </w:pPr>
    </w:p>
    <w:p w:rsidR="00CC1574" w:rsidRPr="001400F0" w:rsidRDefault="00CC1574" w:rsidP="00CC1574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>budżecie Gminy na 2020 r.</w:t>
      </w:r>
    </w:p>
    <w:p w:rsidR="00CC1574" w:rsidRPr="001400F0" w:rsidRDefault="00CC1574" w:rsidP="00CC1574">
      <w:pPr>
        <w:pStyle w:val="Tytu"/>
        <w:jc w:val="both"/>
        <w:rPr>
          <w:szCs w:val="28"/>
        </w:rPr>
      </w:pPr>
    </w:p>
    <w:p w:rsidR="00CC1574" w:rsidRPr="001400F0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CC1574" w:rsidRDefault="00CC1574" w:rsidP="00CC1574">
      <w:pPr>
        <w:pStyle w:val="Tytu"/>
        <w:jc w:val="both"/>
        <w:rPr>
          <w:szCs w:val="28"/>
        </w:rPr>
      </w:pPr>
    </w:p>
    <w:p w:rsidR="00CC1574" w:rsidRPr="001400F0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CC1574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XVII/117/2020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  <w:r w:rsidRPr="0063409F">
        <w:rPr>
          <w:szCs w:val="28"/>
        </w:rPr>
        <w:t>w</w:t>
      </w:r>
      <w:r>
        <w:rPr>
          <w:szCs w:val="28"/>
        </w:rPr>
        <w:t xml:space="preserve"> budżecie Gminy Młynarze na 2020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CC1574" w:rsidRPr="001400F0" w:rsidRDefault="00CC1574" w:rsidP="00CC1574">
      <w:pPr>
        <w:pStyle w:val="Tytu"/>
        <w:jc w:val="both"/>
        <w:rPr>
          <w:szCs w:val="28"/>
        </w:rPr>
      </w:pPr>
    </w:p>
    <w:p w:rsidR="00CC1574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XVII/117/2020</w:t>
      </w:r>
      <w:r w:rsidRPr="001400F0">
        <w:rPr>
          <w:szCs w:val="28"/>
        </w:rPr>
        <w:t xml:space="preserve">               w sprawie  </w:t>
      </w:r>
      <w:r w:rsidRPr="0063409F">
        <w:rPr>
          <w:szCs w:val="28"/>
        </w:rPr>
        <w:t>zmian w</w:t>
      </w:r>
      <w:r>
        <w:rPr>
          <w:szCs w:val="28"/>
        </w:rPr>
        <w:t xml:space="preserve"> budżecie Gminy Młynarze na 2020</w:t>
      </w:r>
      <w:r w:rsidRPr="0063409F">
        <w:rPr>
          <w:szCs w:val="28"/>
        </w:rPr>
        <w:t xml:space="preserve"> rok</w:t>
      </w:r>
      <w:r>
        <w:rPr>
          <w:szCs w:val="28"/>
        </w:rPr>
        <w:t>:</w:t>
      </w:r>
    </w:p>
    <w:p w:rsidR="00CC1574" w:rsidRDefault="00CC1574" w:rsidP="00CC1574">
      <w:pPr>
        <w:pStyle w:val="Tytu"/>
        <w:jc w:val="both"/>
        <w:rPr>
          <w:szCs w:val="28"/>
        </w:rPr>
      </w:pPr>
    </w:p>
    <w:p w:rsidR="00CC1574" w:rsidRDefault="00CC1574" w:rsidP="00CC1574">
      <w:pPr>
        <w:pStyle w:val="Tytu"/>
        <w:jc w:val="both"/>
        <w:rPr>
          <w:szCs w:val="28"/>
        </w:rPr>
      </w:pPr>
    </w:p>
    <w:p w:rsidR="00CC1574" w:rsidRDefault="00CC1574" w:rsidP="00CC1574">
      <w:pPr>
        <w:pStyle w:val="Tytu"/>
        <w:jc w:val="both"/>
        <w:rPr>
          <w:szCs w:val="28"/>
        </w:rPr>
      </w:pP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B3458C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rPr>
          <w:sz w:val="28"/>
          <w:szCs w:val="28"/>
        </w:rPr>
      </w:pP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pStyle w:val="Tytu"/>
        <w:jc w:val="both"/>
        <w:rPr>
          <w:szCs w:val="28"/>
        </w:rPr>
      </w:pPr>
    </w:p>
    <w:p w:rsidR="00CC1574" w:rsidRDefault="00CC1574" w:rsidP="00CC157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C1574" w:rsidRPr="00F710B1" w:rsidRDefault="00CC1574" w:rsidP="00CC1574">
      <w:pPr>
        <w:pStyle w:val="Tytu"/>
        <w:jc w:val="both"/>
        <w:rPr>
          <w:szCs w:val="28"/>
        </w:rPr>
      </w:pP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„c”</w:t>
      </w: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1533CD">
        <w:rPr>
          <w:sz w:val="28"/>
          <w:szCs w:val="28"/>
        </w:rPr>
        <w:t xml:space="preserve">uchwalenia Gminnego Programu Profilaktyki </w:t>
      </w:r>
      <w:r>
        <w:rPr>
          <w:sz w:val="28"/>
          <w:szCs w:val="28"/>
        </w:rPr>
        <w:t xml:space="preserve">                 </w:t>
      </w:r>
      <w:r w:rsidRPr="001533CD">
        <w:rPr>
          <w:sz w:val="28"/>
          <w:szCs w:val="28"/>
        </w:rPr>
        <w:t>i Rozwiązywania  Problemów</w:t>
      </w:r>
      <w:r>
        <w:rPr>
          <w:sz w:val="28"/>
          <w:szCs w:val="28"/>
        </w:rPr>
        <w:t xml:space="preserve"> </w:t>
      </w:r>
      <w:r w:rsidRPr="001533CD">
        <w:rPr>
          <w:sz w:val="28"/>
          <w:szCs w:val="28"/>
        </w:rPr>
        <w:t>Alkoholowych na 2021 r</w:t>
      </w:r>
      <w:r>
        <w:rPr>
          <w:sz w:val="28"/>
          <w:szCs w:val="28"/>
        </w:rPr>
        <w:t>.</w:t>
      </w:r>
    </w:p>
    <w:p w:rsidR="00CC1574" w:rsidRDefault="00CC1574" w:rsidP="00CC1574">
      <w:pPr>
        <w:jc w:val="both"/>
        <w:rPr>
          <w:sz w:val="28"/>
          <w:szCs w:val="28"/>
        </w:rPr>
      </w:pPr>
    </w:p>
    <w:p w:rsidR="00CC1574" w:rsidRDefault="00CC1574" w:rsidP="00CC1574">
      <w:pPr>
        <w:pStyle w:val="Tytu"/>
        <w:jc w:val="left"/>
        <w:rPr>
          <w:szCs w:val="28"/>
        </w:rPr>
      </w:pPr>
      <w:r w:rsidRPr="00315780">
        <w:rPr>
          <w:szCs w:val="28"/>
        </w:rPr>
        <w:t>Pan  Łukasz Suski – Przewodniczący Rady Gminy</w:t>
      </w: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projekt tej uchwały był  omawiany</w:t>
      </w:r>
      <w:r w:rsidRPr="007E1665">
        <w:rPr>
          <w:sz w:val="28"/>
          <w:szCs w:val="28"/>
        </w:rPr>
        <w:t xml:space="preserve"> na posiedzeniach stałych komisji rady gminy. Komisje pozytywnie zaopiniowały w/w projekt.</w:t>
      </w:r>
    </w:p>
    <w:p w:rsidR="00CC1574" w:rsidRPr="001252F7" w:rsidRDefault="00CC1574" w:rsidP="00CC1574">
      <w:pPr>
        <w:jc w:val="both"/>
        <w:rPr>
          <w:sz w:val="28"/>
          <w:szCs w:val="28"/>
        </w:rPr>
      </w:pP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wskazał na celowość zgłaszania pytań w w/w sprawie.</w:t>
      </w:r>
    </w:p>
    <w:p w:rsidR="00CC1574" w:rsidRDefault="00CC1574" w:rsidP="00CC1574">
      <w:pPr>
        <w:jc w:val="both"/>
        <w:rPr>
          <w:sz w:val="28"/>
          <w:szCs w:val="28"/>
        </w:rPr>
      </w:pP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CC1574" w:rsidRDefault="00CC1574" w:rsidP="00CC1574">
      <w:pPr>
        <w:pStyle w:val="Tytu"/>
        <w:jc w:val="left"/>
        <w:rPr>
          <w:szCs w:val="28"/>
        </w:rPr>
      </w:pPr>
    </w:p>
    <w:p w:rsidR="00CC1574" w:rsidRPr="001400F0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CC1574" w:rsidRPr="00157732" w:rsidRDefault="00CC1574" w:rsidP="00CC1574">
      <w:pPr>
        <w:jc w:val="both"/>
        <w:rPr>
          <w:sz w:val="28"/>
          <w:szCs w:val="28"/>
        </w:rPr>
      </w:pPr>
      <w:r w:rsidRPr="00157732">
        <w:rPr>
          <w:sz w:val="28"/>
          <w:szCs w:val="28"/>
        </w:rPr>
        <w:t xml:space="preserve">poddał pod głosowanie projekt uchwały Nr XVII/118/2020 w sprawie uchwalenia Gminnego Programu Profilaktyki i Rozwiązywania  </w:t>
      </w:r>
      <w:proofErr w:type="spellStart"/>
      <w:r w:rsidRPr="00157732">
        <w:rPr>
          <w:sz w:val="28"/>
          <w:szCs w:val="28"/>
        </w:rPr>
        <w:t>ProblemówAlkoholowych</w:t>
      </w:r>
      <w:proofErr w:type="spellEnd"/>
      <w:r w:rsidRPr="00157732">
        <w:rPr>
          <w:sz w:val="28"/>
          <w:szCs w:val="28"/>
        </w:rPr>
        <w:t xml:space="preserve"> na 2021 r</w:t>
      </w:r>
      <w:r>
        <w:rPr>
          <w:sz w:val="28"/>
          <w:szCs w:val="28"/>
        </w:rPr>
        <w:t>.</w:t>
      </w:r>
    </w:p>
    <w:p w:rsidR="00CC1574" w:rsidRPr="001400F0" w:rsidRDefault="00CC1574" w:rsidP="00CC1574">
      <w:pPr>
        <w:pStyle w:val="Tytu"/>
        <w:jc w:val="both"/>
        <w:rPr>
          <w:szCs w:val="28"/>
        </w:rPr>
      </w:pPr>
    </w:p>
    <w:p w:rsidR="00CC1574" w:rsidRPr="00157732" w:rsidRDefault="00CC1574" w:rsidP="00CC1574">
      <w:pPr>
        <w:jc w:val="both"/>
        <w:rPr>
          <w:sz w:val="28"/>
          <w:szCs w:val="28"/>
        </w:rPr>
      </w:pPr>
      <w:r w:rsidRPr="00157732">
        <w:rPr>
          <w:sz w:val="28"/>
          <w:szCs w:val="28"/>
        </w:rPr>
        <w:t xml:space="preserve">Wyniki głosowania imiennego  w sprawie przyjęcia uchwały Nr XVII/118/2020 w sprawie uchwalenia Gminnego Programu Profilaktyki i Rozwiązywania  </w:t>
      </w:r>
      <w:proofErr w:type="spellStart"/>
      <w:r w:rsidRPr="00157732">
        <w:rPr>
          <w:sz w:val="28"/>
          <w:szCs w:val="28"/>
        </w:rPr>
        <w:t>ProblemówAlkoholowych</w:t>
      </w:r>
      <w:proofErr w:type="spellEnd"/>
      <w:r w:rsidRPr="00157732">
        <w:rPr>
          <w:sz w:val="28"/>
          <w:szCs w:val="28"/>
        </w:rPr>
        <w:t xml:space="preserve"> na 2021 r:</w:t>
      </w:r>
    </w:p>
    <w:p w:rsidR="00CC1574" w:rsidRPr="00B3458C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157732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lastRenderedPageBreak/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pStyle w:val="Tytu"/>
        <w:jc w:val="both"/>
        <w:rPr>
          <w:szCs w:val="28"/>
        </w:rPr>
      </w:pPr>
    </w:p>
    <w:p w:rsidR="00CC1574" w:rsidRPr="00F710B1" w:rsidRDefault="00CC1574" w:rsidP="00CC157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C1574" w:rsidRPr="009B04CE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„d</w:t>
      </w:r>
      <w:r w:rsidRPr="009B04CE">
        <w:rPr>
          <w:sz w:val="28"/>
          <w:szCs w:val="28"/>
        </w:rPr>
        <w:t>”</w:t>
      </w: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1533CD">
        <w:rPr>
          <w:sz w:val="28"/>
          <w:szCs w:val="28"/>
        </w:rPr>
        <w:t>uchwalenia Gminnego Programu Przeciwdziałania Narkomanii na 2021 r</w:t>
      </w:r>
      <w:r>
        <w:rPr>
          <w:sz w:val="28"/>
          <w:szCs w:val="28"/>
        </w:rPr>
        <w:t>.</w:t>
      </w:r>
    </w:p>
    <w:p w:rsidR="00CC1574" w:rsidRPr="009B04CE" w:rsidRDefault="00CC1574" w:rsidP="00CC1574">
      <w:pPr>
        <w:jc w:val="both"/>
        <w:rPr>
          <w:sz w:val="28"/>
          <w:szCs w:val="28"/>
        </w:rPr>
      </w:pPr>
    </w:p>
    <w:p w:rsidR="00CC1574" w:rsidRPr="00157732" w:rsidRDefault="00CC1574" w:rsidP="00CC1574">
      <w:pPr>
        <w:pStyle w:val="Tytu"/>
        <w:jc w:val="left"/>
        <w:rPr>
          <w:szCs w:val="28"/>
        </w:rPr>
      </w:pPr>
      <w:r w:rsidRPr="00157732">
        <w:rPr>
          <w:szCs w:val="28"/>
        </w:rPr>
        <w:t>Pan  Łukasz Suski – Przewodniczący Rady Gminy</w:t>
      </w:r>
    </w:p>
    <w:p w:rsidR="00CC1574" w:rsidRPr="00157732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7732">
        <w:rPr>
          <w:rFonts w:ascii="Times New Roman" w:hAnsi="Times New Roman" w:cs="Times New Roman"/>
          <w:sz w:val="28"/>
          <w:szCs w:val="28"/>
        </w:rPr>
        <w:t xml:space="preserve">poinformował, iż  projekt uchwały w sprawie uchwalenia Gminnego Programu Przeciwdziałania Narkomanii na 2021 </w:t>
      </w:r>
      <w:proofErr w:type="spellStart"/>
      <w:r w:rsidRPr="00157732"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był jednym z tematów obrad Komisji stałych Rady Gminy Młynarze.</w:t>
      </w:r>
      <w:r w:rsidRPr="00157732">
        <w:rPr>
          <w:rFonts w:ascii="Times New Roman" w:hAnsi="Times New Roman" w:cs="Times New Roman"/>
          <w:sz w:val="28"/>
          <w:szCs w:val="28"/>
        </w:rPr>
        <w:t xml:space="preserve"> Komisje pozytywnie zaopiniowały w/w  projekt.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 są  uwagi do w/w projektu.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CC1574" w:rsidRDefault="00CC1574" w:rsidP="00CC1574">
      <w:pPr>
        <w:pStyle w:val="Standard"/>
        <w:spacing w:after="0" w:line="240" w:lineRule="auto"/>
        <w:rPr>
          <w:sz w:val="28"/>
          <w:szCs w:val="28"/>
        </w:rPr>
      </w:pPr>
    </w:p>
    <w:p w:rsidR="00CC1574" w:rsidRPr="001400F0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CC1574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XVII/119/2020</w:t>
      </w:r>
      <w:r w:rsidRPr="001400F0">
        <w:rPr>
          <w:szCs w:val="28"/>
        </w:rPr>
        <w:t xml:space="preserve"> w sprawie </w:t>
      </w:r>
      <w:r w:rsidRPr="001533CD">
        <w:rPr>
          <w:szCs w:val="28"/>
        </w:rPr>
        <w:t>uchwalenia Gminnego Programu Przeciwdziałania Narkomanii na 2021 r</w:t>
      </w:r>
      <w:r>
        <w:rPr>
          <w:szCs w:val="28"/>
        </w:rPr>
        <w:t>.</w:t>
      </w:r>
    </w:p>
    <w:p w:rsidR="00CC1574" w:rsidRDefault="00CC1574" w:rsidP="00CC1574">
      <w:pPr>
        <w:pStyle w:val="Tytu"/>
        <w:jc w:val="both"/>
        <w:rPr>
          <w:szCs w:val="28"/>
        </w:rPr>
      </w:pPr>
    </w:p>
    <w:p w:rsidR="00CC1574" w:rsidRPr="001400F0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XVII/109/2020</w:t>
      </w:r>
      <w:r w:rsidRPr="001400F0">
        <w:rPr>
          <w:szCs w:val="28"/>
        </w:rPr>
        <w:t xml:space="preserve">               w sprawie</w:t>
      </w:r>
      <w:r>
        <w:rPr>
          <w:szCs w:val="28"/>
        </w:rPr>
        <w:t xml:space="preserve"> </w:t>
      </w:r>
      <w:proofErr w:type="spellStart"/>
      <w:r w:rsidRPr="00157732">
        <w:rPr>
          <w:szCs w:val="28"/>
        </w:rPr>
        <w:t>sprawie</w:t>
      </w:r>
      <w:proofErr w:type="spellEnd"/>
      <w:r w:rsidRPr="00157732">
        <w:rPr>
          <w:szCs w:val="28"/>
        </w:rPr>
        <w:t xml:space="preserve"> uchwalenia Gminnego Programu Przeciwdziałania Narkomanii na 2021 </w:t>
      </w:r>
      <w:proofErr w:type="spellStart"/>
      <w:r w:rsidRPr="00157732">
        <w:rPr>
          <w:szCs w:val="28"/>
        </w:rPr>
        <w:t>r</w:t>
      </w:r>
      <w:proofErr w:type="spellEnd"/>
      <w:r>
        <w:rPr>
          <w:szCs w:val="28"/>
        </w:rPr>
        <w:t xml:space="preserve"> :</w:t>
      </w:r>
    </w:p>
    <w:p w:rsidR="00CC1574" w:rsidRPr="001400F0" w:rsidRDefault="00CC1574" w:rsidP="00CC1574">
      <w:pPr>
        <w:pStyle w:val="Tytu"/>
        <w:jc w:val="both"/>
        <w:rPr>
          <w:szCs w:val="28"/>
        </w:rPr>
      </w:pP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157732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C1574" w:rsidRDefault="00CC1574" w:rsidP="00CC1574">
      <w:pPr>
        <w:pStyle w:val="Tytu"/>
        <w:jc w:val="both"/>
        <w:rPr>
          <w:szCs w:val="28"/>
        </w:rPr>
      </w:pPr>
    </w:p>
    <w:p w:rsidR="00CC1574" w:rsidRPr="00F710B1" w:rsidRDefault="00CC1574" w:rsidP="00CC1574">
      <w:pPr>
        <w:pStyle w:val="Tytu"/>
        <w:jc w:val="both"/>
        <w:rPr>
          <w:szCs w:val="28"/>
        </w:rPr>
      </w:pP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lastRenderedPageBreak/>
        <w:t>P o d p u n k t  „e”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1533CD">
        <w:rPr>
          <w:sz w:val="28"/>
          <w:szCs w:val="28"/>
        </w:rPr>
        <w:t>Wieloletniej Prognozy Finansowej Gminy Młynarze na lata 2021-2024</w:t>
      </w:r>
    </w:p>
    <w:p w:rsidR="00CC1574" w:rsidRDefault="00CC1574" w:rsidP="00CC1574">
      <w:pPr>
        <w:rPr>
          <w:sz w:val="28"/>
          <w:szCs w:val="28"/>
        </w:rPr>
      </w:pPr>
    </w:p>
    <w:p w:rsidR="00CC1574" w:rsidRPr="009D007D" w:rsidRDefault="00CC1574" w:rsidP="00CC1574">
      <w:pPr>
        <w:pStyle w:val="Tytu"/>
        <w:jc w:val="left"/>
        <w:rPr>
          <w:szCs w:val="28"/>
        </w:rPr>
      </w:pPr>
      <w:r w:rsidRPr="009D007D">
        <w:rPr>
          <w:szCs w:val="28"/>
        </w:rPr>
        <w:t>Pan  Łukasz Suski – Przewodniczący Rady Gminy</w:t>
      </w:r>
    </w:p>
    <w:p w:rsidR="00CC1574" w:rsidRPr="009D007D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007D">
        <w:rPr>
          <w:rFonts w:ascii="Times New Roman" w:hAnsi="Times New Roman" w:cs="Times New Roman"/>
          <w:sz w:val="28"/>
          <w:szCs w:val="28"/>
        </w:rPr>
        <w:t>poinformował, iż  projekt uchwały w sprawie  Wieloletniej Prognozy Finansowej Gminy Młynarze na lata 2021-2024 jednym z tematów obrad Komisji stałych Rady Gminy.</w:t>
      </w:r>
    </w:p>
    <w:p w:rsidR="00CC1574" w:rsidRPr="00362045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 pozytywnie zaopiniowały w/w projekt.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 są  uwagi do w/w projektu.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CC1574" w:rsidRDefault="00CC1574" w:rsidP="00CC1574">
      <w:pPr>
        <w:pStyle w:val="Standard"/>
        <w:spacing w:after="0" w:line="240" w:lineRule="auto"/>
        <w:rPr>
          <w:sz w:val="28"/>
          <w:szCs w:val="28"/>
        </w:rPr>
      </w:pPr>
    </w:p>
    <w:p w:rsidR="00CC1574" w:rsidRPr="001400F0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CC1574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XVII/120/2020</w:t>
      </w:r>
      <w:r w:rsidRPr="001400F0">
        <w:rPr>
          <w:szCs w:val="28"/>
        </w:rPr>
        <w:t xml:space="preserve"> w sprawie </w:t>
      </w:r>
      <w:r w:rsidRPr="001533CD">
        <w:rPr>
          <w:szCs w:val="28"/>
        </w:rPr>
        <w:t>Wieloletniej Prognozy Finansowej Gminy Młynarze na lata 2021-2024</w:t>
      </w:r>
      <w:r>
        <w:rPr>
          <w:szCs w:val="28"/>
        </w:rPr>
        <w:t>.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XVII/120/2020</w:t>
      </w:r>
      <w:r w:rsidRPr="001400F0">
        <w:rPr>
          <w:szCs w:val="28"/>
        </w:rPr>
        <w:t xml:space="preserve">               w sprawie </w:t>
      </w:r>
      <w:r w:rsidRPr="001533CD">
        <w:rPr>
          <w:szCs w:val="28"/>
        </w:rPr>
        <w:t>Wieloletniej Prognozy Finansowej Gminy Młynarze na lata 2021-2024</w:t>
      </w:r>
      <w:r w:rsidRPr="001400F0">
        <w:rPr>
          <w:szCs w:val="28"/>
        </w:rPr>
        <w:t xml:space="preserve"> </w:t>
      </w:r>
      <w:r>
        <w:rPr>
          <w:szCs w:val="28"/>
        </w:rPr>
        <w:t>:</w:t>
      </w: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157732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pStyle w:val="Tytu"/>
        <w:jc w:val="both"/>
        <w:rPr>
          <w:szCs w:val="28"/>
        </w:rPr>
      </w:pPr>
    </w:p>
    <w:p w:rsidR="00CC1574" w:rsidRPr="00F710B1" w:rsidRDefault="00CC1574" w:rsidP="00CC157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>P o d p u n k t  „f”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1533CD">
        <w:rPr>
          <w:sz w:val="28"/>
          <w:szCs w:val="28"/>
        </w:rPr>
        <w:t>uchwalenia budżetu Gminy Młynarze na rok 2021</w:t>
      </w:r>
      <w:r>
        <w:rPr>
          <w:sz w:val="28"/>
          <w:szCs w:val="28"/>
        </w:rPr>
        <w:t>.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pStyle w:val="Tytu"/>
        <w:jc w:val="left"/>
        <w:rPr>
          <w:szCs w:val="28"/>
        </w:rPr>
      </w:pPr>
      <w:r w:rsidRPr="00362045">
        <w:rPr>
          <w:szCs w:val="28"/>
        </w:rPr>
        <w:t>Pan  Łukasz Suski – Przewodniczący Rady Gminy</w:t>
      </w: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projekt tej uchwały był omawiany </w:t>
      </w:r>
      <w:r w:rsidRPr="007E1665">
        <w:rPr>
          <w:sz w:val="28"/>
          <w:szCs w:val="28"/>
        </w:rPr>
        <w:t xml:space="preserve"> na posiedzeniach stałych komisji rady gminy. Komisje pozytywnie zaopiniowały w/w projekt.</w:t>
      </w: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>Projekt  uzyskał również pozytywną opinię Składu Orzekającego Regionalnej Izby Obrachunkowej w Warszawie.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Zapytał czy są  uwagi do w/w projektu.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CC1574" w:rsidRDefault="00CC1574" w:rsidP="00CC1574">
      <w:pPr>
        <w:pStyle w:val="Standard"/>
        <w:spacing w:after="0" w:line="240" w:lineRule="auto"/>
        <w:rPr>
          <w:sz w:val="28"/>
          <w:szCs w:val="28"/>
        </w:rPr>
      </w:pPr>
    </w:p>
    <w:p w:rsidR="00CC1574" w:rsidRPr="001400F0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CC1574" w:rsidRPr="000B6807" w:rsidRDefault="00CC1574" w:rsidP="00CC1574">
      <w:pPr>
        <w:rPr>
          <w:sz w:val="28"/>
          <w:szCs w:val="28"/>
        </w:rPr>
      </w:pPr>
      <w:r w:rsidRPr="000B6807">
        <w:rPr>
          <w:sz w:val="28"/>
          <w:szCs w:val="28"/>
        </w:rPr>
        <w:t>poddał pod głosowanie projekt uchwały Nr XVII/121/2020 w sprawie uchwalenia budżetu Gminy Młynarze na rok 2021.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XVII/121/2020</w:t>
      </w:r>
      <w:r w:rsidRPr="001400F0">
        <w:rPr>
          <w:szCs w:val="28"/>
        </w:rPr>
        <w:t xml:space="preserve">               w sprawie </w:t>
      </w:r>
      <w:r>
        <w:rPr>
          <w:szCs w:val="28"/>
        </w:rPr>
        <w:t>uchwalenia budżetu Gminy Młynarze na rok 2021</w:t>
      </w:r>
      <w:r w:rsidRPr="001400F0">
        <w:rPr>
          <w:szCs w:val="28"/>
        </w:rPr>
        <w:t xml:space="preserve"> </w:t>
      </w:r>
      <w:r>
        <w:rPr>
          <w:szCs w:val="28"/>
        </w:rPr>
        <w:t>:</w:t>
      </w:r>
    </w:p>
    <w:p w:rsidR="00CC1574" w:rsidRDefault="00CC1574" w:rsidP="00CC1574">
      <w:pPr>
        <w:rPr>
          <w:b/>
          <w:sz w:val="28"/>
          <w:szCs w:val="28"/>
          <w:u w:val="single"/>
        </w:rPr>
      </w:pP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157732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>P o d p u n k t  „g”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1533CD">
        <w:rPr>
          <w:rFonts w:eastAsia="Calibri"/>
          <w:bCs/>
          <w:sz w:val="28"/>
          <w:szCs w:val="28"/>
        </w:rPr>
        <w:t>regulaminu utrzymania czystości i porządku na terenie Gminy Młynarze</w:t>
      </w:r>
      <w:r>
        <w:rPr>
          <w:rFonts w:eastAsia="Calibri"/>
          <w:bCs/>
          <w:sz w:val="28"/>
          <w:szCs w:val="28"/>
        </w:rPr>
        <w:t>.</w:t>
      </w:r>
    </w:p>
    <w:p w:rsidR="00CC1574" w:rsidRDefault="00CC1574" w:rsidP="00CC1574">
      <w:pPr>
        <w:rPr>
          <w:sz w:val="28"/>
          <w:szCs w:val="28"/>
        </w:rPr>
      </w:pPr>
    </w:p>
    <w:p w:rsidR="00CC1574" w:rsidRPr="00362045" w:rsidRDefault="00CC1574" w:rsidP="00CC1574">
      <w:pPr>
        <w:pStyle w:val="Tytu"/>
        <w:jc w:val="left"/>
        <w:rPr>
          <w:szCs w:val="28"/>
        </w:rPr>
      </w:pPr>
      <w:r w:rsidRPr="00362045">
        <w:rPr>
          <w:szCs w:val="28"/>
        </w:rPr>
        <w:t>Pan  Łukasz Suski – Przewodniczący Rady Gminy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045">
        <w:rPr>
          <w:rFonts w:ascii="Times New Roman" w:hAnsi="Times New Roman" w:cs="Times New Roman"/>
          <w:sz w:val="28"/>
          <w:szCs w:val="28"/>
        </w:rPr>
        <w:t>poinformował, iż  projekt uchwały w sprawie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33CD">
        <w:rPr>
          <w:rFonts w:ascii="Times New Roman" w:eastAsia="Calibri" w:hAnsi="Times New Roman" w:cs="Times New Roman"/>
          <w:bCs/>
          <w:sz w:val="28"/>
          <w:szCs w:val="28"/>
        </w:rPr>
        <w:t>regulaminu utrzymania czystości i porządku na terenie Gminy Młynarze</w:t>
      </w:r>
      <w:r>
        <w:rPr>
          <w:rFonts w:ascii="Times New Roman" w:hAnsi="Times New Roman" w:cs="Times New Roman"/>
          <w:sz w:val="28"/>
          <w:szCs w:val="28"/>
        </w:rPr>
        <w:t xml:space="preserve">   był jednym z tematów obrad Komisji stałych Rady Gminy.</w:t>
      </w:r>
    </w:p>
    <w:p w:rsidR="00CC1574" w:rsidRPr="00362045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 pozytywnie zaopiniowały w/w projekt.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 są  uwagi do w/w projektu.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CC1574" w:rsidRDefault="00CC1574" w:rsidP="00CC1574">
      <w:pPr>
        <w:pStyle w:val="Standard"/>
        <w:spacing w:after="0" w:line="240" w:lineRule="auto"/>
        <w:rPr>
          <w:sz w:val="28"/>
          <w:szCs w:val="28"/>
        </w:rPr>
      </w:pPr>
    </w:p>
    <w:p w:rsidR="00CC1574" w:rsidRPr="001400F0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CC1574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XVII/122/2020</w:t>
      </w:r>
      <w:r w:rsidRPr="001400F0">
        <w:rPr>
          <w:szCs w:val="28"/>
        </w:rPr>
        <w:t xml:space="preserve"> w sprawie </w:t>
      </w:r>
      <w:r w:rsidRPr="001533CD">
        <w:rPr>
          <w:rFonts w:eastAsia="Calibri"/>
          <w:bCs/>
          <w:szCs w:val="28"/>
        </w:rPr>
        <w:t>regulaminu utrzymania czystości i porządku na terenie Gminy Młynarze</w:t>
      </w:r>
      <w:r>
        <w:rPr>
          <w:rFonts w:eastAsia="Calibri"/>
          <w:bCs/>
          <w:szCs w:val="28"/>
        </w:rPr>
        <w:t>.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lastRenderedPageBreak/>
        <w:t xml:space="preserve">Wyniki głosowania imiennego  </w:t>
      </w:r>
      <w:r>
        <w:rPr>
          <w:szCs w:val="28"/>
        </w:rPr>
        <w:t>w sprawie przyjęcia uchwały Nr XVII/122/2020</w:t>
      </w:r>
      <w:r w:rsidRPr="001400F0">
        <w:rPr>
          <w:szCs w:val="28"/>
        </w:rPr>
        <w:t xml:space="preserve">               w sprawie </w:t>
      </w:r>
      <w:r w:rsidRPr="001533CD">
        <w:rPr>
          <w:rFonts w:eastAsia="Calibri"/>
          <w:bCs/>
          <w:szCs w:val="28"/>
        </w:rPr>
        <w:t>regulaminu utrzymania czystości i porządku na terenie Gminy Młynarze</w:t>
      </w:r>
      <w:r w:rsidRPr="001400F0">
        <w:rPr>
          <w:szCs w:val="28"/>
        </w:rPr>
        <w:t xml:space="preserve"> </w:t>
      </w:r>
      <w:r>
        <w:rPr>
          <w:szCs w:val="28"/>
        </w:rPr>
        <w:t>:</w:t>
      </w: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 </w:t>
      </w: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157732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rPr>
          <w:sz w:val="28"/>
          <w:szCs w:val="28"/>
        </w:rPr>
      </w:pPr>
    </w:p>
    <w:p w:rsidR="00CC1574" w:rsidRPr="00943E41" w:rsidRDefault="00CC1574" w:rsidP="00CC157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>P o d p u n k t  „h”</w:t>
      </w:r>
    </w:p>
    <w:p w:rsidR="00CC1574" w:rsidRPr="00943E41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E41">
        <w:rPr>
          <w:rFonts w:ascii="Times New Roman" w:hAnsi="Times New Roman" w:cs="Times New Roman"/>
          <w:sz w:val="28"/>
          <w:szCs w:val="28"/>
        </w:rPr>
        <w:t>Podjęcie uchwały w sprawie  szczegółowego sposobu i zakresu świadczenia usług w zakresie odbierania odpadów komunalnych od  właścicieli nieruchomości i zagospodarowania tych odpadów</w:t>
      </w:r>
    </w:p>
    <w:p w:rsidR="00CC1574" w:rsidRDefault="00CC1574" w:rsidP="00CC1574">
      <w:pPr>
        <w:rPr>
          <w:sz w:val="28"/>
          <w:szCs w:val="28"/>
        </w:rPr>
      </w:pPr>
    </w:p>
    <w:p w:rsidR="00CC1574" w:rsidRPr="00362045" w:rsidRDefault="00CC1574" w:rsidP="00CC1574">
      <w:pPr>
        <w:pStyle w:val="Tytu"/>
        <w:jc w:val="left"/>
        <w:rPr>
          <w:szCs w:val="28"/>
        </w:rPr>
      </w:pPr>
      <w:r w:rsidRPr="00362045">
        <w:rPr>
          <w:szCs w:val="28"/>
        </w:rPr>
        <w:t>Pan  Łukasz Suski – Przewodniczący Rady Gminy</w:t>
      </w:r>
    </w:p>
    <w:p w:rsidR="00CC1574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045">
        <w:rPr>
          <w:rFonts w:ascii="Times New Roman" w:hAnsi="Times New Roman" w:cs="Times New Roman"/>
          <w:sz w:val="28"/>
          <w:szCs w:val="28"/>
        </w:rPr>
        <w:t>poinformował, iż  projekt uchwały w sprawie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33CD">
        <w:rPr>
          <w:rFonts w:ascii="Times New Roman" w:hAnsi="Times New Roman" w:cs="Times New Roman"/>
          <w:sz w:val="28"/>
          <w:szCs w:val="28"/>
        </w:rPr>
        <w:t>szczegółowego sposobu i zakresu świadczenia usług w zakresie odbierania odpadów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33CD">
        <w:rPr>
          <w:rFonts w:ascii="Times New Roman" w:hAnsi="Times New Roman" w:cs="Times New Roman"/>
          <w:sz w:val="28"/>
          <w:szCs w:val="28"/>
        </w:rPr>
        <w:t>komunalnych od  właścicieli nieruchomości i zagospodarowania tych odpadów</w:t>
      </w:r>
      <w:r>
        <w:rPr>
          <w:rFonts w:ascii="Times New Roman" w:hAnsi="Times New Roman" w:cs="Times New Roman"/>
          <w:sz w:val="28"/>
          <w:szCs w:val="28"/>
        </w:rPr>
        <w:t xml:space="preserve"> był jednym z tematów obrad Komisji stałych Rady Gminy.</w:t>
      </w:r>
    </w:p>
    <w:p w:rsidR="00CC1574" w:rsidRPr="00362045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 pozytywnie zaopiniowały w/w projekt.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Zapytał  czy są  uwagi do w/w projektu.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CC1574" w:rsidRPr="001400F0" w:rsidRDefault="00CC1574" w:rsidP="00CC1574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CC1574" w:rsidRPr="00943E41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E41">
        <w:rPr>
          <w:rFonts w:ascii="Times New Roman" w:hAnsi="Times New Roman" w:cs="Times New Roman"/>
          <w:sz w:val="28"/>
          <w:szCs w:val="28"/>
        </w:rPr>
        <w:t>poddał pod głosowanie projekt uchwały Nr XVII/123/2020 w sprawie szczegółowego sposobu i zakresu świadczenia usług w zakresie odbierania  odpadów komunalnych od  właścicieli nieruchomości i zagospodarowania tych odpadów</w:t>
      </w:r>
    </w:p>
    <w:p w:rsidR="00CC1574" w:rsidRDefault="00CC1574" w:rsidP="00CC1574">
      <w:pPr>
        <w:rPr>
          <w:sz w:val="28"/>
          <w:szCs w:val="28"/>
        </w:rPr>
      </w:pPr>
    </w:p>
    <w:p w:rsidR="00CC1574" w:rsidRPr="00943E41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E41">
        <w:rPr>
          <w:rFonts w:ascii="Times New Roman" w:hAnsi="Times New Roman" w:cs="Times New Roman"/>
          <w:sz w:val="28"/>
          <w:szCs w:val="28"/>
        </w:rPr>
        <w:t>Wyniki głosowania imiennego  w sprawie przyjęcia uchwały Nr XVII/123/2020               w sprawie   szczegółowego sposobu i zakresu świadczenia usług w zakresie odbierania odpadów komunalnych od  właścicieli nieruchomości i zagospodarowania  tych odpadów :</w:t>
      </w:r>
    </w:p>
    <w:p w:rsidR="00CC1574" w:rsidRDefault="00CC1574" w:rsidP="00CC1574">
      <w:pPr>
        <w:rPr>
          <w:b/>
          <w:sz w:val="28"/>
          <w:szCs w:val="28"/>
          <w:u w:val="single"/>
        </w:rPr>
      </w:pP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157732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rPr>
          <w:sz w:val="28"/>
          <w:szCs w:val="28"/>
        </w:rPr>
      </w:pPr>
    </w:p>
    <w:p w:rsidR="00CC1574" w:rsidRPr="00943E41" w:rsidRDefault="00CC1574" w:rsidP="00CC157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>P o d p u n k t  „i”</w:t>
      </w:r>
    </w:p>
    <w:p w:rsidR="00CC1574" w:rsidRPr="00943E41" w:rsidRDefault="00CC1574" w:rsidP="00CC1574">
      <w:pPr>
        <w:autoSpaceDE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264735">
        <w:rPr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wzoru deklaracji o wysokości opłat za gospodarowanie odpadami 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>komunalnymi</w:t>
      </w:r>
    </w:p>
    <w:p w:rsidR="00CC1574" w:rsidRDefault="00CC1574" w:rsidP="00CC1574">
      <w:pPr>
        <w:rPr>
          <w:sz w:val="28"/>
          <w:szCs w:val="28"/>
        </w:rPr>
      </w:pPr>
    </w:p>
    <w:p w:rsidR="00CC1574" w:rsidRPr="00362045" w:rsidRDefault="00CC1574" w:rsidP="00CC1574">
      <w:pPr>
        <w:pStyle w:val="Tytu"/>
        <w:jc w:val="left"/>
        <w:rPr>
          <w:szCs w:val="28"/>
        </w:rPr>
      </w:pPr>
      <w:r w:rsidRPr="00362045">
        <w:rPr>
          <w:szCs w:val="28"/>
        </w:rPr>
        <w:t>Pan  Łukasz Suski – Przewodniczący Rady Gminy</w:t>
      </w:r>
    </w:p>
    <w:p w:rsidR="00CC1574" w:rsidRDefault="00CC1574" w:rsidP="00CC1574">
      <w:pPr>
        <w:autoSpaceDE w:val="0"/>
        <w:jc w:val="both"/>
        <w:rPr>
          <w:sz w:val="28"/>
          <w:szCs w:val="28"/>
        </w:rPr>
      </w:pPr>
      <w:r w:rsidRPr="00362045">
        <w:rPr>
          <w:sz w:val="28"/>
          <w:szCs w:val="28"/>
        </w:rPr>
        <w:t>poinformował, iż  projekt uchwały w sprawie</w:t>
      </w:r>
      <w:r>
        <w:rPr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wzoru deklaracji o wysokości opłat za gospodarowanie odpadami 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>komunalnymi</w:t>
      </w:r>
      <w:r>
        <w:rPr>
          <w:sz w:val="28"/>
          <w:szCs w:val="28"/>
        </w:rPr>
        <w:t xml:space="preserve"> był jednym z tematów obrad Komisji stałych Rady Gminy.</w:t>
      </w:r>
    </w:p>
    <w:p w:rsidR="00CC1574" w:rsidRPr="00943E41" w:rsidRDefault="00CC1574" w:rsidP="00CC1574">
      <w:pPr>
        <w:autoSpaceDE w:val="0"/>
        <w:jc w:val="both"/>
        <w:rPr>
          <w:bCs/>
          <w:sz w:val="28"/>
          <w:szCs w:val="28"/>
        </w:rPr>
      </w:pPr>
    </w:p>
    <w:p w:rsidR="00CC1574" w:rsidRPr="009B1B78" w:rsidRDefault="00CC1574" w:rsidP="00CC1574">
      <w:pPr>
        <w:jc w:val="both"/>
        <w:rPr>
          <w:sz w:val="28"/>
          <w:szCs w:val="28"/>
        </w:rPr>
      </w:pPr>
      <w:r w:rsidRPr="009B1B78">
        <w:rPr>
          <w:sz w:val="28"/>
          <w:szCs w:val="28"/>
        </w:rPr>
        <w:t xml:space="preserve">Komisje </w:t>
      </w:r>
      <w:r>
        <w:rPr>
          <w:sz w:val="28"/>
          <w:szCs w:val="28"/>
        </w:rPr>
        <w:t>pozytywnie zaopiniowały  w/w projekt.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Zapytał  czy są  uwagi do w/w projektu.</w:t>
      </w:r>
    </w:p>
    <w:p w:rsidR="00CC1574" w:rsidRDefault="00CC1574" w:rsidP="00CC1574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CC1574" w:rsidRDefault="00CC1574" w:rsidP="00CC1574">
      <w:pPr>
        <w:rPr>
          <w:sz w:val="28"/>
          <w:szCs w:val="28"/>
        </w:rPr>
      </w:pPr>
    </w:p>
    <w:p w:rsidR="00CC1574" w:rsidRPr="00943E41" w:rsidRDefault="00CC1574" w:rsidP="00CC1574">
      <w:pPr>
        <w:autoSpaceDE w:val="0"/>
        <w:jc w:val="both"/>
        <w:rPr>
          <w:bCs/>
          <w:sz w:val="28"/>
          <w:szCs w:val="28"/>
        </w:rPr>
      </w:pPr>
      <w:r w:rsidRPr="009C0F32">
        <w:rPr>
          <w:sz w:val="28"/>
          <w:szCs w:val="28"/>
        </w:rPr>
        <w:t>Wyniki głosowania imiennego  w sprawie przyjęcia uchwały Nr XV</w:t>
      </w:r>
      <w:r>
        <w:rPr>
          <w:sz w:val="28"/>
          <w:szCs w:val="28"/>
        </w:rPr>
        <w:t>II/124</w:t>
      </w:r>
      <w:r w:rsidRPr="009C0F32">
        <w:rPr>
          <w:sz w:val="28"/>
          <w:szCs w:val="28"/>
        </w:rPr>
        <w:t xml:space="preserve">/2020               w sprawie </w:t>
      </w:r>
      <w:r>
        <w:rPr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>wzoru deklaracji o wysokości opłat za gospodarowanie odpadami komunalnymi</w:t>
      </w:r>
      <w:r>
        <w:rPr>
          <w:sz w:val="28"/>
          <w:szCs w:val="28"/>
        </w:rPr>
        <w:t xml:space="preserve"> </w:t>
      </w:r>
      <w:r w:rsidRPr="009C0F32">
        <w:rPr>
          <w:sz w:val="28"/>
          <w:szCs w:val="28"/>
        </w:rPr>
        <w:t xml:space="preserve"> :</w:t>
      </w: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157732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rPr>
          <w:sz w:val="28"/>
          <w:szCs w:val="28"/>
        </w:rPr>
      </w:pPr>
    </w:p>
    <w:p w:rsidR="00CC1574" w:rsidRPr="00943E41" w:rsidRDefault="00CC1574" w:rsidP="00CC1574">
      <w:pPr>
        <w:pStyle w:val="Tytu"/>
        <w:jc w:val="both"/>
        <w:rPr>
          <w:szCs w:val="28"/>
        </w:rPr>
      </w:pPr>
      <w:r>
        <w:rPr>
          <w:szCs w:val="28"/>
        </w:rPr>
        <w:lastRenderedPageBreak/>
        <w:t>Pan Łukasz Suski – Przewodniczący Rady Gminy stwierdził, iż uchwała została podjęta jednogłośnie.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>P o d p u n k t  „j”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 </w:t>
      </w:r>
      <w:r w:rsidRPr="00CC234B">
        <w:rPr>
          <w:sz w:val="28"/>
          <w:szCs w:val="28"/>
        </w:rPr>
        <w:t>w spr</w:t>
      </w:r>
      <w:r>
        <w:rPr>
          <w:sz w:val="28"/>
          <w:szCs w:val="28"/>
        </w:rPr>
        <w:t xml:space="preserve">awie  </w:t>
      </w:r>
      <w:r w:rsidRPr="001533CD">
        <w:rPr>
          <w:sz w:val="28"/>
          <w:szCs w:val="28"/>
        </w:rPr>
        <w:t>określania warunków i trybu składania deklaracji o wysokości opłaty za</w:t>
      </w:r>
      <w:r>
        <w:rPr>
          <w:sz w:val="28"/>
          <w:szCs w:val="28"/>
        </w:rPr>
        <w:t xml:space="preserve"> </w:t>
      </w:r>
      <w:r w:rsidRPr="001533CD">
        <w:rPr>
          <w:sz w:val="28"/>
          <w:szCs w:val="28"/>
        </w:rPr>
        <w:t xml:space="preserve">gospodarowanie odpadami komunalnymi za pomocą środków komunikacji </w:t>
      </w:r>
      <w:r>
        <w:rPr>
          <w:sz w:val="28"/>
          <w:szCs w:val="28"/>
        </w:rPr>
        <w:t xml:space="preserve">   </w:t>
      </w:r>
      <w:r w:rsidRPr="001533CD">
        <w:rPr>
          <w:sz w:val="28"/>
          <w:szCs w:val="28"/>
        </w:rPr>
        <w:t>elektronicznej</w:t>
      </w:r>
      <w:r>
        <w:rPr>
          <w:sz w:val="28"/>
          <w:szCs w:val="28"/>
        </w:rPr>
        <w:t>.</w:t>
      </w:r>
    </w:p>
    <w:p w:rsidR="00CC1574" w:rsidRDefault="00CC1574" w:rsidP="00CC1574">
      <w:pPr>
        <w:rPr>
          <w:sz w:val="28"/>
          <w:szCs w:val="28"/>
        </w:rPr>
      </w:pPr>
    </w:p>
    <w:p w:rsidR="00CC1574" w:rsidRPr="00AF5411" w:rsidRDefault="00CC1574" w:rsidP="00CC1574">
      <w:pPr>
        <w:pStyle w:val="Tytu"/>
        <w:jc w:val="left"/>
        <w:rPr>
          <w:szCs w:val="28"/>
        </w:rPr>
      </w:pPr>
      <w:r w:rsidRPr="00AF5411">
        <w:rPr>
          <w:szCs w:val="28"/>
        </w:rPr>
        <w:t>Pan  Łukasz Suski – Przewodniczący Rady Gminy</w:t>
      </w:r>
    </w:p>
    <w:p w:rsidR="00CC1574" w:rsidRPr="00AF5411" w:rsidRDefault="00CC1574" w:rsidP="00CC1574">
      <w:pPr>
        <w:jc w:val="both"/>
        <w:rPr>
          <w:sz w:val="28"/>
          <w:szCs w:val="28"/>
        </w:rPr>
      </w:pPr>
      <w:r w:rsidRPr="00AF5411">
        <w:rPr>
          <w:sz w:val="28"/>
          <w:szCs w:val="28"/>
        </w:rPr>
        <w:t xml:space="preserve">poinformował, iż  projekt uchwały w sprawie </w:t>
      </w:r>
      <w:r w:rsidRPr="001533CD">
        <w:rPr>
          <w:sz w:val="28"/>
          <w:szCs w:val="28"/>
        </w:rPr>
        <w:t>określania warunków i trybu składania deklaracji o wysokości opłaty zagospodarowanie odpadami komunalnymi za pomocą środków komunikacji elektronicznej</w:t>
      </w:r>
      <w:r w:rsidRPr="00AF5411">
        <w:rPr>
          <w:sz w:val="28"/>
          <w:szCs w:val="28"/>
        </w:rPr>
        <w:t xml:space="preserve"> był jednym z tematów obrad Komisji stałych Rady Gminy.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Pr="00362045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 pozytywnie zaopiniowały w/w projekt.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Zapytał  czy są  uwagi do w/w projektu.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CC1574" w:rsidRDefault="00CC1574" w:rsidP="00CC1574">
      <w:pPr>
        <w:rPr>
          <w:sz w:val="28"/>
          <w:szCs w:val="28"/>
        </w:rPr>
      </w:pPr>
    </w:p>
    <w:p w:rsidR="00CC1574" w:rsidRPr="009C0F32" w:rsidRDefault="00CC1574" w:rsidP="00CC1574">
      <w:pPr>
        <w:jc w:val="both"/>
        <w:rPr>
          <w:sz w:val="28"/>
          <w:szCs w:val="28"/>
        </w:rPr>
      </w:pPr>
      <w:r w:rsidRPr="009C0F32">
        <w:rPr>
          <w:sz w:val="28"/>
          <w:szCs w:val="28"/>
        </w:rPr>
        <w:t>Wyniki głosowania imiennego  w sprawie przyjęcia uchwały Nr XV</w:t>
      </w:r>
      <w:r>
        <w:rPr>
          <w:sz w:val="28"/>
          <w:szCs w:val="28"/>
        </w:rPr>
        <w:t>II/125</w:t>
      </w:r>
      <w:r w:rsidRPr="009C0F32">
        <w:rPr>
          <w:sz w:val="28"/>
          <w:szCs w:val="28"/>
        </w:rPr>
        <w:t xml:space="preserve">/2020               w sprawie </w:t>
      </w:r>
      <w:r>
        <w:rPr>
          <w:sz w:val="28"/>
          <w:szCs w:val="28"/>
        </w:rPr>
        <w:t xml:space="preserve"> </w:t>
      </w:r>
      <w:r w:rsidRPr="001533CD">
        <w:rPr>
          <w:sz w:val="28"/>
          <w:szCs w:val="28"/>
        </w:rPr>
        <w:t>określania warunków i trybu składania deklaracji o wysokości opłaty za</w:t>
      </w:r>
      <w:r>
        <w:rPr>
          <w:sz w:val="28"/>
          <w:szCs w:val="28"/>
        </w:rPr>
        <w:t xml:space="preserve"> </w:t>
      </w:r>
      <w:r w:rsidRPr="001533CD">
        <w:rPr>
          <w:sz w:val="28"/>
          <w:szCs w:val="28"/>
        </w:rPr>
        <w:t xml:space="preserve">gospodarowanie odpadami komunalnymi za pomocą środków komunikacji </w:t>
      </w:r>
      <w:r>
        <w:rPr>
          <w:sz w:val="28"/>
          <w:szCs w:val="28"/>
        </w:rPr>
        <w:t xml:space="preserve"> </w:t>
      </w:r>
      <w:r w:rsidRPr="001533CD">
        <w:rPr>
          <w:sz w:val="28"/>
          <w:szCs w:val="28"/>
        </w:rPr>
        <w:t>elektronicznej</w:t>
      </w:r>
      <w:r>
        <w:rPr>
          <w:sz w:val="28"/>
          <w:szCs w:val="28"/>
        </w:rPr>
        <w:t xml:space="preserve"> </w:t>
      </w:r>
      <w:r w:rsidRPr="009C0F32">
        <w:rPr>
          <w:sz w:val="28"/>
          <w:szCs w:val="28"/>
        </w:rPr>
        <w:t>:</w:t>
      </w:r>
    </w:p>
    <w:p w:rsidR="00CC1574" w:rsidRDefault="00CC1574" w:rsidP="00CC1574">
      <w:pPr>
        <w:jc w:val="both"/>
        <w:rPr>
          <w:b/>
          <w:sz w:val="28"/>
          <w:szCs w:val="28"/>
          <w:u w:val="single"/>
        </w:rPr>
      </w:pP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157732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rPr>
          <w:sz w:val="28"/>
          <w:szCs w:val="28"/>
        </w:rPr>
      </w:pPr>
    </w:p>
    <w:p w:rsidR="00CC1574" w:rsidRPr="00943E41" w:rsidRDefault="00CC1574" w:rsidP="00CC157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C1574" w:rsidRDefault="00CC1574" w:rsidP="00CC1574">
      <w:pPr>
        <w:jc w:val="both"/>
        <w:rPr>
          <w:b/>
          <w:sz w:val="28"/>
          <w:szCs w:val="28"/>
          <w:u w:val="single"/>
        </w:rPr>
      </w:pPr>
    </w:p>
    <w:p w:rsidR="00CC1574" w:rsidRDefault="00CC1574" w:rsidP="00CC1574">
      <w:pPr>
        <w:jc w:val="both"/>
        <w:rPr>
          <w:b/>
          <w:sz w:val="28"/>
          <w:szCs w:val="28"/>
          <w:u w:val="single"/>
        </w:rPr>
      </w:pPr>
    </w:p>
    <w:p w:rsidR="00CC1574" w:rsidRDefault="00CC1574" w:rsidP="00CC1574">
      <w:pPr>
        <w:jc w:val="both"/>
        <w:rPr>
          <w:b/>
          <w:sz w:val="28"/>
          <w:szCs w:val="28"/>
          <w:u w:val="single"/>
        </w:rPr>
      </w:pPr>
    </w:p>
    <w:p w:rsidR="00CC1574" w:rsidRDefault="00CC1574" w:rsidP="00CC1574">
      <w:pPr>
        <w:jc w:val="both"/>
        <w:rPr>
          <w:b/>
          <w:sz w:val="28"/>
          <w:szCs w:val="28"/>
          <w:u w:val="single"/>
        </w:rPr>
      </w:pP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lastRenderedPageBreak/>
        <w:t>P o d p u n k t  „k”</w:t>
      </w:r>
    </w:p>
    <w:p w:rsidR="00CC1574" w:rsidRDefault="00CC1574" w:rsidP="00CC15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 </w:t>
      </w:r>
      <w:r w:rsidRPr="00CC234B">
        <w:rPr>
          <w:sz w:val="28"/>
          <w:szCs w:val="28"/>
        </w:rPr>
        <w:t>w spr</w:t>
      </w:r>
      <w:r>
        <w:rPr>
          <w:sz w:val="28"/>
          <w:szCs w:val="28"/>
        </w:rPr>
        <w:t xml:space="preserve">awie  </w:t>
      </w:r>
      <w:r w:rsidRPr="001533CD">
        <w:rPr>
          <w:bCs/>
          <w:sz w:val="28"/>
          <w:szCs w:val="28"/>
        </w:rPr>
        <w:t>wyboru metody ustalenia opłaty za gospodarowanie odpadami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komunalnymi, ustalenia stawki  takiej opłaty i opłaty za pojemnik 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o określonej pojemności oraz zwolnienia  w części z opłaty zagospodarowanie odpadami komunalnymi właścicieli nieruchomości zabudowanych  budynkami mieszkalnymi jednorodzinnymi 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kompostujących bioodpady stanowiące odpady  </w:t>
      </w:r>
      <w:r>
        <w:rPr>
          <w:bCs/>
          <w:sz w:val="28"/>
          <w:szCs w:val="28"/>
        </w:rPr>
        <w:t xml:space="preserve">komunalne  </w:t>
      </w:r>
      <w:r w:rsidRPr="001533CD">
        <w:rPr>
          <w:bCs/>
          <w:sz w:val="28"/>
          <w:szCs w:val="28"/>
        </w:rPr>
        <w:t>w kompostowniku przydomowym</w:t>
      </w:r>
      <w:r>
        <w:rPr>
          <w:bCs/>
          <w:sz w:val="28"/>
          <w:szCs w:val="28"/>
        </w:rPr>
        <w:t>.</w:t>
      </w:r>
    </w:p>
    <w:p w:rsidR="00CC1574" w:rsidRDefault="00CC1574" w:rsidP="00CC1574">
      <w:pPr>
        <w:rPr>
          <w:sz w:val="28"/>
          <w:szCs w:val="28"/>
        </w:rPr>
      </w:pPr>
    </w:p>
    <w:p w:rsidR="00CC1574" w:rsidRPr="00AF5411" w:rsidRDefault="00CC1574" w:rsidP="00CC1574">
      <w:pPr>
        <w:pStyle w:val="Tytu"/>
        <w:jc w:val="left"/>
        <w:rPr>
          <w:szCs w:val="28"/>
        </w:rPr>
      </w:pPr>
      <w:r w:rsidRPr="00AF5411">
        <w:rPr>
          <w:szCs w:val="28"/>
        </w:rPr>
        <w:t>Pan  Łukasz Suski – Przewodniczący Rady Gminy</w:t>
      </w:r>
    </w:p>
    <w:p w:rsidR="00CC1574" w:rsidRPr="00AF5411" w:rsidRDefault="00CC1574" w:rsidP="00CC1574">
      <w:pPr>
        <w:jc w:val="both"/>
        <w:rPr>
          <w:sz w:val="28"/>
          <w:szCs w:val="28"/>
        </w:rPr>
      </w:pPr>
      <w:r w:rsidRPr="00AF5411">
        <w:rPr>
          <w:sz w:val="28"/>
          <w:szCs w:val="28"/>
        </w:rPr>
        <w:t xml:space="preserve">poinformował, iż  projekt uchwały w sprawie </w:t>
      </w:r>
      <w:r w:rsidRPr="001533CD">
        <w:rPr>
          <w:bCs/>
          <w:sz w:val="28"/>
          <w:szCs w:val="28"/>
        </w:rPr>
        <w:t>wyboru metody ustalenia opłaty za gospodarowanie odpadami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komunalnymi, ustalenia stawki  takiej opłaty i opłaty za pojemnik 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o określonej pojemności oraz zwolnienia  w części z opłaty zagospodarowanie odpadami komunalnymi właścicieli nieruchomości zabudowanych  budynkami mieszkalnymi jednorodzinnymi 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kompostujących bioodpady stanowiące odpady  </w:t>
      </w:r>
      <w:r>
        <w:rPr>
          <w:bCs/>
          <w:sz w:val="28"/>
          <w:szCs w:val="28"/>
        </w:rPr>
        <w:t xml:space="preserve">komunalne  </w:t>
      </w:r>
      <w:r w:rsidRPr="001533CD">
        <w:rPr>
          <w:bCs/>
          <w:sz w:val="28"/>
          <w:szCs w:val="28"/>
        </w:rPr>
        <w:t>w kompostowniku przydomowym</w:t>
      </w:r>
      <w:r>
        <w:rPr>
          <w:bCs/>
          <w:sz w:val="28"/>
          <w:szCs w:val="28"/>
        </w:rPr>
        <w:t xml:space="preserve"> </w:t>
      </w:r>
      <w:r w:rsidRPr="00AF5411">
        <w:rPr>
          <w:sz w:val="28"/>
          <w:szCs w:val="28"/>
        </w:rPr>
        <w:t>był jednym z tematów obrad Komisji stałych Rady Gminy.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 pozytywnie zaopiniowały w/w projekt.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Zapytał  czy są  uwagi do w/w projektu.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CC1574" w:rsidRDefault="00CC1574" w:rsidP="00CC1574">
      <w:pPr>
        <w:rPr>
          <w:sz w:val="28"/>
          <w:szCs w:val="28"/>
        </w:rPr>
      </w:pPr>
    </w:p>
    <w:p w:rsidR="00CC1574" w:rsidRPr="009C0F32" w:rsidRDefault="00CC1574" w:rsidP="00CC1574">
      <w:pPr>
        <w:jc w:val="both"/>
        <w:rPr>
          <w:sz w:val="28"/>
          <w:szCs w:val="28"/>
        </w:rPr>
      </w:pPr>
      <w:r w:rsidRPr="009C0F32">
        <w:rPr>
          <w:sz w:val="28"/>
          <w:szCs w:val="28"/>
        </w:rPr>
        <w:t>Wyniki głosowania imiennego  w sprawie przyjęcia uchwały Nr XV</w:t>
      </w:r>
      <w:r>
        <w:rPr>
          <w:sz w:val="28"/>
          <w:szCs w:val="28"/>
        </w:rPr>
        <w:t>II/126</w:t>
      </w:r>
      <w:r w:rsidRPr="009C0F32">
        <w:rPr>
          <w:sz w:val="28"/>
          <w:szCs w:val="28"/>
        </w:rPr>
        <w:t xml:space="preserve">/2020               w sprawie </w:t>
      </w:r>
      <w:r>
        <w:rPr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>wyboru metody ustalenia opłaty za gospodarowanie odpadami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komunalnymi, ustalenia stawki  takiej opłaty i opłaty za pojemnik 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o określonej pojemności oraz zwolnienia  w części z opłaty zagospodarowanie odpadami komunalnymi właścicieli nieruchomości zabudowanych  budynkami mieszkalnymi jednorodzinnymi </w:t>
      </w:r>
      <w:r>
        <w:rPr>
          <w:bCs/>
          <w:sz w:val="28"/>
          <w:szCs w:val="28"/>
        </w:rPr>
        <w:t xml:space="preserve"> </w:t>
      </w:r>
      <w:r w:rsidRPr="001533CD">
        <w:rPr>
          <w:bCs/>
          <w:sz w:val="28"/>
          <w:szCs w:val="28"/>
        </w:rPr>
        <w:t xml:space="preserve">kompostujących bioodpady stanowiące odpady  </w:t>
      </w:r>
      <w:r>
        <w:rPr>
          <w:bCs/>
          <w:sz w:val="28"/>
          <w:szCs w:val="28"/>
        </w:rPr>
        <w:t xml:space="preserve">komunalne  </w:t>
      </w:r>
      <w:r w:rsidRPr="001533CD">
        <w:rPr>
          <w:bCs/>
          <w:sz w:val="28"/>
          <w:szCs w:val="28"/>
        </w:rPr>
        <w:t>w kompostowniku przydomowym</w:t>
      </w:r>
      <w:r>
        <w:rPr>
          <w:bCs/>
          <w:sz w:val="28"/>
          <w:szCs w:val="28"/>
        </w:rPr>
        <w:t>.</w:t>
      </w:r>
    </w:p>
    <w:p w:rsidR="00CC1574" w:rsidRDefault="00CC1574" w:rsidP="00CC1574">
      <w:pPr>
        <w:jc w:val="both"/>
        <w:rPr>
          <w:b/>
          <w:sz w:val="28"/>
          <w:szCs w:val="28"/>
          <w:u w:val="single"/>
        </w:rPr>
      </w:pP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157732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rPr>
          <w:sz w:val="28"/>
          <w:szCs w:val="28"/>
        </w:rPr>
      </w:pPr>
    </w:p>
    <w:p w:rsidR="00CC1574" w:rsidRPr="00943E41" w:rsidRDefault="00CC1574" w:rsidP="00CC157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C1574" w:rsidRDefault="00CC1574" w:rsidP="00CC1574">
      <w:pPr>
        <w:jc w:val="both"/>
        <w:rPr>
          <w:b/>
          <w:sz w:val="28"/>
          <w:szCs w:val="28"/>
          <w:u w:val="single"/>
        </w:rPr>
      </w:pP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>P o d p u n k t  „l”</w:t>
      </w:r>
    </w:p>
    <w:p w:rsidR="00CC1574" w:rsidRPr="000D0308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308">
        <w:rPr>
          <w:rFonts w:ascii="Times New Roman" w:hAnsi="Times New Roman" w:cs="Times New Roman"/>
          <w:sz w:val="28"/>
          <w:szCs w:val="28"/>
        </w:rPr>
        <w:t>Podjęcie uchwały  w sprawie  ustalenia ryczałtowej stawki opłaty za gospodarowanie odpadami komunalnymi od   nieruchomości, na których znajdują się domki letniskowe, lub od innych  nieruchomości  wykorzystanych na cele rekreacyjno-wypoczynkowe.</w:t>
      </w:r>
    </w:p>
    <w:p w:rsidR="00CC1574" w:rsidRDefault="00CC1574" w:rsidP="00CC1574">
      <w:pPr>
        <w:rPr>
          <w:sz w:val="28"/>
          <w:szCs w:val="28"/>
        </w:rPr>
      </w:pPr>
    </w:p>
    <w:p w:rsidR="00CC1574" w:rsidRPr="00AF5411" w:rsidRDefault="00CC1574" w:rsidP="00CC1574">
      <w:pPr>
        <w:pStyle w:val="Tytu"/>
        <w:jc w:val="left"/>
        <w:rPr>
          <w:szCs w:val="28"/>
        </w:rPr>
      </w:pPr>
      <w:r w:rsidRPr="00AF5411">
        <w:rPr>
          <w:szCs w:val="28"/>
        </w:rPr>
        <w:t>Pan  Łukasz Suski – Przewodniczący Rady Gminy</w:t>
      </w:r>
    </w:p>
    <w:p w:rsidR="00CC1574" w:rsidRPr="00A801FD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1FD">
        <w:rPr>
          <w:rFonts w:ascii="Times New Roman" w:hAnsi="Times New Roman" w:cs="Times New Roman"/>
          <w:sz w:val="28"/>
          <w:szCs w:val="28"/>
        </w:rPr>
        <w:t>poinformował, iż  projekt uchwały w sprawie ustalenia ryczałtowej stawki opłaty za gospodarowanie odpadami  komunalnymi od   nieruchomości, na których znajdują się domki letniskowe, lub od innych  nieruchomości  wykorzystanych na cele  rekreacyjno-wypoczynkowe</w:t>
      </w:r>
      <w:r w:rsidRPr="00A801FD">
        <w:rPr>
          <w:rFonts w:ascii="Times New Roman" w:hAnsi="Times New Roman" w:cs="Times New Roman"/>
          <w:bCs/>
          <w:sz w:val="28"/>
          <w:szCs w:val="28"/>
        </w:rPr>
        <w:t xml:space="preserve"> był  </w:t>
      </w:r>
      <w:r w:rsidRPr="00A801FD">
        <w:rPr>
          <w:rFonts w:ascii="Times New Roman" w:hAnsi="Times New Roman" w:cs="Times New Roman"/>
          <w:sz w:val="28"/>
          <w:szCs w:val="28"/>
        </w:rPr>
        <w:t>jednym z tematów obrad Komisji stałych Rady Gminy.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Pr="00362045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 pozytywnie zaopiniowały w/w projekt.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Zapytał  czy są  uwagi do w/w projektu.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CC1574" w:rsidRDefault="00CC1574" w:rsidP="00CC1574">
      <w:pPr>
        <w:rPr>
          <w:sz w:val="28"/>
          <w:szCs w:val="28"/>
        </w:rPr>
      </w:pPr>
    </w:p>
    <w:p w:rsidR="00CC1574" w:rsidRPr="00A801FD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1FD">
        <w:rPr>
          <w:rFonts w:ascii="Times New Roman" w:hAnsi="Times New Roman" w:cs="Times New Roman"/>
          <w:sz w:val="28"/>
          <w:szCs w:val="28"/>
        </w:rPr>
        <w:t xml:space="preserve">Wyniki głosowania imiennego  w sprawie przyjęcia uchwały Nr XVII/127/2020               w sprawie  ustalenia ryczałtowej stawki opłaty za gospodarowanie odpadami </w:t>
      </w:r>
    </w:p>
    <w:p w:rsidR="00CC1574" w:rsidRPr="00A801FD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1FD">
        <w:rPr>
          <w:rFonts w:ascii="Times New Roman" w:hAnsi="Times New Roman" w:cs="Times New Roman"/>
          <w:sz w:val="28"/>
          <w:szCs w:val="28"/>
        </w:rPr>
        <w:t>komunalnymi od   nieruchomości, na których znajdują się domki letniskowe, lub od innych  nieruchomości  wykorzystanych na cele rekreacyjno-wypoczynkowe.</w:t>
      </w:r>
    </w:p>
    <w:p w:rsidR="00CC1574" w:rsidRDefault="00CC1574" w:rsidP="00CC1574">
      <w:pPr>
        <w:jc w:val="both"/>
        <w:rPr>
          <w:b/>
          <w:sz w:val="28"/>
          <w:szCs w:val="28"/>
          <w:u w:val="single"/>
        </w:rPr>
      </w:pP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157732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C1574" w:rsidRPr="00943E41" w:rsidRDefault="00CC1574" w:rsidP="00CC1574">
      <w:pPr>
        <w:pStyle w:val="Tytu"/>
        <w:jc w:val="both"/>
        <w:rPr>
          <w:szCs w:val="28"/>
        </w:rPr>
      </w:pP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>P o d p u n k t  „ł”</w:t>
      </w:r>
    </w:p>
    <w:p w:rsidR="00CC1574" w:rsidRPr="00A801FD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801FD">
        <w:rPr>
          <w:rFonts w:ascii="Times New Roman" w:hAnsi="Times New Roman" w:cs="Times New Roman"/>
          <w:sz w:val="28"/>
          <w:szCs w:val="28"/>
        </w:rPr>
        <w:t xml:space="preserve">Podjęcie uchwały  w sprawie  </w:t>
      </w:r>
      <w:r w:rsidRPr="00A801FD">
        <w:rPr>
          <w:rFonts w:ascii="Times New Roman" w:hAnsi="Times New Roman" w:cs="Times New Roman"/>
          <w:bCs/>
          <w:iCs/>
          <w:sz w:val="28"/>
          <w:szCs w:val="28"/>
        </w:rPr>
        <w:t>zmiany uchwały w sprawie Statutu Gminnej Biblioteki Publicznej w Młynarzach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CC1574" w:rsidRDefault="00CC1574" w:rsidP="00CC1574">
      <w:pPr>
        <w:rPr>
          <w:sz w:val="28"/>
          <w:szCs w:val="28"/>
        </w:rPr>
      </w:pPr>
    </w:p>
    <w:p w:rsidR="00CC1574" w:rsidRPr="00AF5411" w:rsidRDefault="00CC1574" w:rsidP="00CC1574">
      <w:pPr>
        <w:pStyle w:val="Tytu"/>
        <w:jc w:val="left"/>
        <w:rPr>
          <w:szCs w:val="28"/>
        </w:rPr>
      </w:pPr>
      <w:r w:rsidRPr="00AF5411">
        <w:rPr>
          <w:szCs w:val="28"/>
        </w:rPr>
        <w:lastRenderedPageBreak/>
        <w:t>Pan  Łukasz Suski – Przewodniczący Rady Gminy</w:t>
      </w:r>
    </w:p>
    <w:p w:rsidR="00CC1574" w:rsidRPr="00A801FD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801FD">
        <w:rPr>
          <w:rFonts w:ascii="Times New Roman" w:hAnsi="Times New Roman" w:cs="Times New Roman"/>
          <w:sz w:val="28"/>
          <w:szCs w:val="28"/>
        </w:rPr>
        <w:t xml:space="preserve">poinformował, iż  projekt uchwały w sprawie </w:t>
      </w:r>
      <w:r w:rsidRPr="001533CD">
        <w:rPr>
          <w:rFonts w:ascii="Times New Roman" w:hAnsi="Times New Roman" w:cs="Times New Roman"/>
          <w:bCs/>
          <w:iCs/>
          <w:sz w:val="28"/>
          <w:szCs w:val="28"/>
        </w:rPr>
        <w:t>zmiany uchwały w sprawie Statutu Gminnej Biblioteki Publicznej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w Młynarzach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801FD">
        <w:rPr>
          <w:rFonts w:ascii="Times New Roman" w:hAnsi="Times New Roman" w:cs="Times New Roman"/>
          <w:bCs/>
          <w:sz w:val="28"/>
          <w:szCs w:val="28"/>
        </w:rPr>
        <w:t xml:space="preserve">był  </w:t>
      </w:r>
      <w:r w:rsidRPr="00A801FD">
        <w:rPr>
          <w:rFonts w:ascii="Times New Roman" w:hAnsi="Times New Roman" w:cs="Times New Roman"/>
          <w:sz w:val="28"/>
          <w:szCs w:val="28"/>
        </w:rPr>
        <w:t>jednym z tematów obrad Komisji stałych Rady Gminy.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Pr="00362045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 pozytywnie zaopiniowały w/w projekt.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Zapytał  czy są  uwagi do w/w projektu.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CC1574" w:rsidRDefault="00CC1574" w:rsidP="00CC1574">
      <w:pPr>
        <w:rPr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801FD">
        <w:rPr>
          <w:rFonts w:ascii="Times New Roman" w:hAnsi="Times New Roman" w:cs="Times New Roman"/>
          <w:sz w:val="28"/>
          <w:szCs w:val="28"/>
        </w:rPr>
        <w:t>Wyniki głosowania imiennego  w sprawie przyjęcia uchwały Nr XVII/12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801FD">
        <w:rPr>
          <w:rFonts w:ascii="Times New Roman" w:hAnsi="Times New Roman" w:cs="Times New Roman"/>
          <w:sz w:val="28"/>
          <w:szCs w:val="28"/>
        </w:rPr>
        <w:t xml:space="preserve">/2020               w sprawie  </w:t>
      </w:r>
      <w:r w:rsidRPr="001533CD">
        <w:rPr>
          <w:rFonts w:ascii="Times New Roman" w:hAnsi="Times New Roman" w:cs="Times New Roman"/>
          <w:bCs/>
          <w:iCs/>
          <w:sz w:val="28"/>
          <w:szCs w:val="28"/>
        </w:rPr>
        <w:t>zmiany uchwały w sprawie Statutu Gminnej Biblioteki Publicznej</w:t>
      </w:r>
    </w:p>
    <w:p w:rsidR="00CC1574" w:rsidRPr="00A801FD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w Młynarzach</w:t>
      </w:r>
    </w:p>
    <w:p w:rsidR="00CC1574" w:rsidRDefault="00CC1574" w:rsidP="00CC1574">
      <w:pPr>
        <w:jc w:val="both"/>
        <w:rPr>
          <w:b/>
          <w:sz w:val="28"/>
          <w:szCs w:val="28"/>
          <w:u w:val="single"/>
        </w:rPr>
      </w:pPr>
    </w:p>
    <w:p w:rsidR="00CC1574" w:rsidRDefault="00CC1574" w:rsidP="00CC157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CC1574" w:rsidRPr="00157732" w:rsidRDefault="00CC1574" w:rsidP="00CC1574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C1574" w:rsidRDefault="00CC1574" w:rsidP="00CC157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C1574" w:rsidRPr="001400F0" w:rsidRDefault="00CC1574" w:rsidP="00CC1574">
      <w:pPr>
        <w:jc w:val="both"/>
        <w:rPr>
          <w:b/>
          <w:sz w:val="28"/>
          <w:szCs w:val="28"/>
        </w:rPr>
      </w:pPr>
    </w:p>
    <w:p w:rsidR="00CC1574" w:rsidRDefault="00CC1574" w:rsidP="00CC157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CC1574" w:rsidRDefault="00CC1574" w:rsidP="00CC1574">
      <w:pPr>
        <w:rPr>
          <w:sz w:val="28"/>
          <w:szCs w:val="28"/>
        </w:rPr>
      </w:pPr>
    </w:p>
    <w:p w:rsidR="00CC1574" w:rsidRPr="00943E41" w:rsidRDefault="00CC1574" w:rsidP="00CC157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C1574" w:rsidRDefault="00CC1574" w:rsidP="00CC1574">
      <w:pPr>
        <w:jc w:val="both"/>
        <w:rPr>
          <w:b/>
          <w:sz w:val="28"/>
          <w:szCs w:val="28"/>
          <w:u w:val="single"/>
        </w:rPr>
      </w:pPr>
    </w:p>
    <w:p w:rsidR="00CC1574" w:rsidRDefault="00CC1574" w:rsidP="00CC1574">
      <w:pPr>
        <w:rPr>
          <w:sz w:val="28"/>
          <w:szCs w:val="28"/>
        </w:rPr>
      </w:pPr>
      <w:r>
        <w:rPr>
          <w:sz w:val="28"/>
          <w:szCs w:val="28"/>
        </w:rPr>
        <w:t>P o d p u n k t  „m”</w:t>
      </w:r>
    </w:p>
    <w:p w:rsidR="00CC1574" w:rsidRDefault="00CC1574" w:rsidP="00CC1574">
      <w:pPr>
        <w:rPr>
          <w:sz w:val="28"/>
          <w:szCs w:val="28"/>
        </w:rPr>
      </w:pPr>
    </w:p>
    <w:p w:rsidR="00CC1574" w:rsidRPr="00A801FD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801FD">
        <w:rPr>
          <w:rFonts w:ascii="Times New Roman" w:hAnsi="Times New Roman" w:cs="Times New Roman"/>
          <w:sz w:val="28"/>
          <w:szCs w:val="28"/>
        </w:rPr>
        <w:t xml:space="preserve">Podjęcie uchwały  w sprawie  </w:t>
      </w:r>
      <w:r w:rsidRPr="001533CD">
        <w:rPr>
          <w:rFonts w:ascii="Times New Roman" w:hAnsi="Times New Roman" w:cs="Times New Roman"/>
          <w:sz w:val="28"/>
          <w:szCs w:val="28"/>
        </w:rPr>
        <w:t>zwolnień od podatku od nieruchomości na terenie Gminy Młynarze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1574" w:rsidRDefault="00CC1574" w:rsidP="00CC1574">
      <w:pPr>
        <w:rPr>
          <w:sz w:val="28"/>
          <w:szCs w:val="28"/>
        </w:rPr>
      </w:pPr>
    </w:p>
    <w:p w:rsidR="00CC1574" w:rsidRPr="00AF5411" w:rsidRDefault="00CC1574" w:rsidP="00CC1574">
      <w:pPr>
        <w:pStyle w:val="Tytu"/>
        <w:jc w:val="left"/>
        <w:rPr>
          <w:szCs w:val="28"/>
        </w:rPr>
      </w:pPr>
      <w:r w:rsidRPr="00AF5411">
        <w:rPr>
          <w:szCs w:val="28"/>
        </w:rPr>
        <w:t>Pan  Łukasz Suski – Przewodniczący Rady Gminy</w:t>
      </w:r>
    </w:p>
    <w:p w:rsidR="00CC1574" w:rsidRPr="00A801FD" w:rsidRDefault="00CC1574" w:rsidP="00CC1574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801FD">
        <w:rPr>
          <w:rFonts w:ascii="Times New Roman" w:hAnsi="Times New Roman" w:cs="Times New Roman"/>
          <w:sz w:val="28"/>
          <w:szCs w:val="28"/>
        </w:rPr>
        <w:t xml:space="preserve">poinformował, iż  projekt uchwały w sprawie </w:t>
      </w:r>
      <w:r w:rsidRPr="001533CD">
        <w:rPr>
          <w:rFonts w:ascii="Times New Roman" w:hAnsi="Times New Roman" w:cs="Times New Roman"/>
          <w:sz w:val="28"/>
          <w:szCs w:val="28"/>
        </w:rPr>
        <w:t>zwolnień od podatku od nieruchomości na terenie Gminy Młynarze</w:t>
      </w:r>
      <w:r w:rsidRPr="00A801FD">
        <w:rPr>
          <w:rFonts w:ascii="Times New Roman" w:hAnsi="Times New Roman" w:cs="Times New Roman"/>
          <w:sz w:val="28"/>
          <w:szCs w:val="28"/>
        </w:rPr>
        <w:t xml:space="preserve"> </w:t>
      </w:r>
      <w:r w:rsidRPr="00A801FD">
        <w:rPr>
          <w:rFonts w:ascii="Times New Roman" w:hAnsi="Times New Roman" w:cs="Times New Roman"/>
          <w:bCs/>
          <w:sz w:val="28"/>
          <w:szCs w:val="28"/>
        </w:rPr>
        <w:t xml:space="preserve">był  </w:t>
      </w:r>
      <w:r w:rsidRPr="00A801FD">
        <w:rPr>
          <w:rFonts w:ascii="Times New Roman" w:hAnsi="Times New Roman" w:cs="Times New Roman"/>
          <w:sz w:val="28"/>
          <w:szCs w:val="28"/>
        </w:rPr>
        <w:t>jednym z tematów obrad Komisji stałych Rady Gminy.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Pr="00362045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 pozytywnie zaopiniowały w/w projekt.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Zapytał  czy są  uwagi do w/w projektu.</w:t>
      </w:r>
    </w:p>
    <w:p w:rsidR="00CC1574" w:rsidRDefault="00CC1574" w:rsidP="00CC157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F0D" w:rsidRDefault="00BE1F0D" w:rsidP="00BE1F0D">
      <w:pPr>
        <w:rPr>
          <w:sz w:val="28"/>
          <w:szCs w:val="28"/>
        </w:rPr>
      </w:pPr>
      <w:r>
        <w:rPr>
          <w:sz w:val="28"/>
          <w:szCs w:val="28"/>
        </w:rPr>
        <w:lastRenderedPageBreak/>
        <w:t>Nie zgłoszono.</w:t>
      </w:r>
    </w:p>
    <w:p w:rsidR="00BE1F0D" w:rsidRDefault="00BE1F0D" w:rsidP="00BE1F0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F0D" w:rsidRPr="00A801FD" w:rsidRDefault="00BE1F0D" w:rsidP="00BE1F0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1FD">
        <w:rPr>
          <w:rFonts w:ascii="Times New Roman" w:hAnsi="Times New Roman" w:cs="Times New Roman"/>
          <w:sz w:val="28"/>
          <w:szCs w:val="28"/>
        </w:rPr>
        <w:t>Wyniki głosowania imiennego  w sprawie przyjęcia uchwały Nr XVII/12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801FD">
        <w:rPr>
          <w:rFonts w:ascii="Times New Roman" w:hAnsi="Times New Roman" w:cs="Times New Roman"/>
          <w:sz w:val="28"/>
          <w:szCs w:val="28"/>
        </w:rPr>
        <w:t xml:space="preserve">/2020               w sprawie  </w:t>
      </w:r>
      <w:r w:rsidRPr="001533CD">
        <w:rPr>
          <w:rFonts w:ascii="Times New Roman" w:hAnsi="Times New Roman" w:cs="Times New Roman"/>
          <w:sz w:val="28"/>
          <w:szCs w:val="28"/>
        </w:rPr>
        <w:t>zwolnień od podatku od nieruchomości na terenie Gminy Młynarze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1F0D" w:rsidRDefault="00BE1F0D" w:rsidP="00BE1F0D">
      <w:pPr>
        <w:jc w:val="both"/>
        <w:rPr>
          <w:b/>
          <w:sz w:val="28"/>
          <w:szCs w:val="28"/>
          <w:u w:val="single"/>
        </w:rPr>
      </w:pPr>
    </w:p>
    <w:p w:rsidR="00BE1F0D" w:rsidRDefault="00BE1F0D" w:rsidP="00BE1F0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BE1F0D" w:rsidRPr="00157732" w:rsidRDefault="00BE1F0D" w:rsidP="00BE1F0D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BE1F0D" w:rsidRPr="001400F0" w:rsidRDefault="00BE1F0D" w:rsidP="00BE1F0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BE1F0D" w:rsidRDefault="00BE1F0D" w:rsidP="00BE1F0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BE1F0D" w:rsidRPr="001400F0" w:rsidRDefault="00BE1F0D" w:rsidP="00BE1F0D">
      <w:pPr>
        <w:jc w:val="both"/>
        <w:rPr>
          <w:b/>
          <w:sz w:val="28"/>
          <w:szCs w:val="28"/>
        </w:rPr>
      </w:pPr>
    </w:p>
    <w:p w:rsidR="00BE1F0D" w:rsidRDefault="00BE1F0D" w:rsidP="00BE1F0D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BE1F0D" w:rsidRDefault="00BE1F0D" w:rsidP="00BE1F0D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BE1F0D" w:rsidRDefault="00BE1F0D" w:rsidP="00BE1F0D">
      <w:pPr>
        <w:rPr>
          <w:sz w:val="28"/>
          <w:szCs w:val="28"/>
        </w:rPr>
      </w:pPr>
    </w:p>
    <w:p w:rsidR="00BE1F0D" w:rsidRDefault="00BE1F0D" w:rsidP="00BE1F0D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BE1F0D" w:rsidRDefault="00BE1F0D" w:rsidP="00BE1F0D">
      <w:pPr>
        <w:pStyle w:val="Tytu"/>
        <w:jc w:val="both"/>
        <w:rPr>
          <w:szCs w:val="28"/>
        </w:rPr>
      </w:pPr>
    </w:p>
    <w:p w:rsidR="00BE1F0D" w:rsidRDefault="00BE1F0D" w:rsidP="00BE1F0D">
      <w:pPr>
        <w:rPr>
          <w:sz w:val="28"/>
          <w:szCs w:val="28"/>
        </w:rPr>
      </w:pPr>
      <w:r>
        <w:rPr>
          <w:sz w:val="28"/>
          <w:szCs w:val="28"/>
        </w:rPr>
        <w:t>P o d p u n k t  „n”</w:t>
      </w:r>
    </w:p>
    <w:p w:rsidR="00BE1F0D" w:rsidRDefault="00BE1F0D" w:rsidP="00BE1F0D">
      <w:pPr>
        <w:rPr>
          <w:sz w:val="28"/>
          <w:szCs w:val="28"/>
        </w:rPr>
      </w:pPr>
    </w:p>
    <w:p w:rsidR="00BE1F0D" w:rsidRPr="00A801FD" w:rsidRDefault="00BE1F0D" w:rsidP="00BE1F0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1FD">
        <w:rPr>
          <w:rFonts w:ascii="Times New Roman" w:hAnsi="Times New Roman" w:cs="Times New Roman"/>
          <w:sz w:val="28"/>
          <w:szCs w:val="28"/>
        </w:rPr>
        <w:t xml:space="preserve">Podjęcie uchwały  w sprawie  </w:t>
      </w:r>
      <w:r w:rsidRPr="001533CD">
        <w:rPr>
          <w:rFonts w:ascii="Times New Roman" w:hAnsi="Times New Roman" w:cs="Times New Roman"/>
          <w:sz w:val="28"/>
          <w:szCs w:val="28"/>
        </w:rPr>
        <w:t xml:space="preserve">o przesłaniu według właściwości petycji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533CD">
        <w:rPr>
          <w:rFonts w:ascii="Times New Roman" w:hAnsi="Times New Roman" w:cs="Times New Roman"/>
          <w:sz w:val="28"/>
          <w:szCs w:val="28"/>
        </w:rPr>
        <w:t>w sprawie pisemnych gwarancji ze strony producentów szczepionek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1F0D" w:rsidRDefault="00BE1F0D" w:rsidP="00BE1F0D">
      <w:pPr>
        <w:rPr>
          <w:sz w:val="28"/>
          <w:szCs w:val="28"/>
        </w:rPr>
      </w:pPr>
    </w:p>
    <w:p w:rsidR="00BE1F0D" w:rsidRDefault="00BE1F0D" w:rsidP="00BE1F0D">
      <w:pPr>
        <w:pStyle w:val="Tytu"/>
        <w:jc w:val="left"/>
        <w:rPr>
          <w:szCs w:val="28"/>
        </w:rPr>
      </w:pPr>
      <w:r w:rsidRPr="00AF5411">
        <w:rPr>
          <w:szCs w:val="28"/>
        </w:rPr>
        <w:t>Pan  Łukasz Suski – Przewodniczący Rady Gminy</w:t>
      </w:r>
    </w:p>
    <w:p w:rsidR="00BE1F0D" w:rsidRDefault="00BE1F0D" w:rsidP="00BE1F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Państwo Radni mieli możliwość  zapoznania się z  w/w petycją, która była przekazana w dniu  posiedzeń komisji stałych Rady Gminy tj. 16.12.2020 r.  </w:t>
      </w:r>
    </w:p>
    <w:p w:rsidR="00BE1F0D" w:rsidRPr="0021339A" w:rsidRDefault="00BE1F0D" w:rsidP="00BE1F0D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339A">
        <w:rPr>
          <w:rFonts w:ascii="Times New Roman" w:hAnsi="Times New Roman" w:cs="Times New Roman"/>
          <w:sz w:val="28"/>
          <w:szCs w:val="28"/>
        </w:rPr>
        <w:t xml:space="preserve">Zgodnie z § 56 Statutu Gminy Młynarze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39A">
        <w:rPr>
          <w:rFonts w:ascii="Times New Roman" w:hAnsi="Times New Roman" w:cs="Times New Roman"/>
          <w:sz w:val="28"/>
          <w:szCs w:val="28"/>
        </w:rPr>
        <w:t>petycja została skierowana do Komisji Skarg, Wniosków i Petycji Rady Gminy Młynarze, jako Komisji właściwej.</w:t>
      </w:r>
    </w:p>
    <w:p w:rsidR="00BE1F0D" w:rsidRDefault="00BE1F0D" w:rsidP="00BE1F0D">
      <w:pPr>
        <w:jc w:val="both"/>
        <w:rPr>
          <w:sz w:val="28"/>
          <w:szCs w:val="28"/>
        </w:rPr>
      </w:pPr>
    </w:p>
    <w:p w:rsidR="00BE1F0D" w:rsidRDefault="00BE1F0D" w:rsidP="00BE1F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Komisja Skarg, wniosków i Petycji po zapoznaniu się z przedmiotową petycją zajęła stanowisko o przesłaniu jej według właściwości tj. Prezesowi Rady Ministrów Rzeczypospolitej Polskiej.  </w:t>
      </w:r>
    </w:p>
    <w:p w:rsidR="00BE1F0D" w:rsidRDefault="00BE1F0D" w:rsidP="00BE1F0D">
      <w:pPr>
        <w:jc w:val="both"/>
        <w:rPr>
          <w:sz w:val="28"/>
          <w:szCs w:val="28"/>
        </w:rPr>
      </w:pPr>
    </w:p>
    <w:p w:rsidR="00BE1F0D" w:rsidRDefault="00BE1F0D" w:rsidP="00BE1F0D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BE1F0D" w:rsidRDefault="00BE1F0D" w:rsidP="00BE1F0D">
      <w:pPr>
        <w:jc w:val="both"/>
        <w:rPr>
          <w:sz w:val="28"/>
          <w:szCs w:val="28"/>
        </w:rPr>
      </w:pPr>
      <w:r>
        <w:rPr>
          <w:sz w:val="28"/>
          <w:szCs w:val="28"/>
        </w:rPr>
        <w:t>odczytał  projekt uchwały o przesłaniu według właściwości petycji    w sprawie pisemnych gwarancji ze strony producentów szczepionek wraz  z uzasadnieniem.</w:t>
      </w:r>
    </w:p>
    <w:p w:rsidR="00BE1F0D" w:rsidRDefault="00BE1F0D" w:rsidP="00BE1F0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F0D" w:rsidRDefault="00BE1F0D" w:rsidP="00BE1F0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Zapytał  czy są  uwagi do w/w projektu.</w:t>
      </w:r>
    </w:p>
    <w:p w:rsidR="00BE1F0D" w:rsidRDefault="00BE1F0D" w:rsidP="00BE1F0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F0D" w:rsidRDefault="00BE1F0D" w:rsidP="00BE1F0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BE1F0D" w:rsidRDefault="00BE1F0D" w:rsidP="00BE1F0D">
      <w:pPr>
        <w:rPr>
          <w:sz w:val="28"/>
          <w:szCs w:val="28"/>
        </w:rPr>
      </w:pPr>
    </w:p>
    <w:p w:rsidR="00BE1F0D" w:rsidRPr="00A801FD" w:rsidRDefault="00BE1F0D" w:rsidP="00BE1F0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1FD">
        <w:rPr>
          <w:rFonts w:ascii="Times New Roman" w:hAnsi="Times New Roman" w:cs="Times New Roman"/>
          <w:sz w:val="28"/>
          <w:szCs w:val="28"/>
        </w:rPr>
        <w:t>Wyniki głosowania imiennego  w sprawie przyjęcia uchwały Nr XV</w:t>
      </w:r>
      <w:r>
        <w:rPr>
          <w:rFonts w:ascii="Times New Roman" w:hAnsi="Times New Roman" w:cs="Times New Roman"/>
          <w:sz w:val="28"/>
          <w:szCs w:val="28"/>
        </w:rPr>
        <w:t xml:space="preserve">II/130/2020              </w:t>
      </w:r>
      <w:r w:rsidRPr="00A801FD">
        <w:rPr>
          <w:rFonts w:ascii="Times New Roman" w:hAnsi="Times New Roman" w:cs="Times New Roman"/>
          <w:sz w:val="28"/>
          <w:szCs w:val="28"/>
        </w:rPr>
        <w:t xml:space="preserve"> </w:t>
      </w:r>
      <w:r w:rsidRPr="001533CD">
        <w:rPr>
          <w:rFonts w:ascii="Times New Roman" w:hAnsi="Times New Roman" w:cs="Times New Roman"/>
          <w:sz w:val="28"/>
          <w:szCs w:val="28"/>
        </w:rPr>
        <w:t>o przesłaniu według właściwości petycj</w:t>
      </w:r>
      <w:r>
        <w:rPr>
          <w:rFonts w:ascii="Times New Roman" w:hAnsi="Times New Roman" w:cs="Times New Roman"/>
          <w:sz w:val="28"/>
          <w:szCs w:val="28"/>
        </w:rPr>
        <w:t xml:space="preserve">i w sprawie pisemnych gwarancji </w:t>
      </w:r>
      <w:r w:rsidRPr="001533CD">
        <w:rPr>
          <w:rFonts w:ascii="Times New Roman" w:hAnsi="Times New Roman" w:cs="Times New Roman"/>
          <w:sz w:val="28"/>
          <w:szCs w:val="28"/>
        </w:rPr>
        <w:t>ze strony producentów szczepionek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1F0D" w:rsidRDefault="00BE1F0D" w:rsidP="00BE1F0D">
      <w:pPr>
        <w:jc w:val="both"/>
        <w:rPr>
          <w:b/>
          <w:sz w:val="28"/>
          <w:szCs w:val="28"/>
          <w:u w:val="single"/>
        </w:rPr>
      </w:pPr>
    </w:p>
    <w:p w:rsidR="00BE1F0D" w:rsidRDefault="00BE1F0D" w:rsidP="00BE1F0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BE1F0D" w:rsidRPr="00157732" w:rsidRDefault="00BE1F0D" w:rsidP="00BE1F0D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BE1F0D" w:rsidRPr="001400F0" w:rsidRDefault="00BE1F0D" w:rsidP="00BE1F0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BE1F0D" w:rsidRDefault="00BE1F0D" w:rsidP="00BE1F0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BE1F0D" w:rsidRPr="001400F0" w:rsidRDefault="00BE1F0D" w:rsidP="00BE1F0D">
      <w:pPr>
        <w:jc w:val="both"/>
        <w:rPr>
          <w:b/>
          <w:sz w:val="28"/>
          <w:szCs w:val="28"/>
        </w:rPr>
      </w:pPr>
    </w:p>
    <w:p w:rsidR="00BE1F0D" w:rsidRDefault="00BE1F0D" w:rsidP="00BE1F0D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BE1F0D" w:rsidRDefault="00BE1F0D" w:rsidP="00BE1F0D">
      <w:pPr>
        <w:rPr>
          <w:sz w:val="28"/>
          <w:szCs w:val="28"/>
        </w:rPr>
      </w:pPr>
      <w:r>
        <w:rPr>
          <w:sz w:val="28"/>
          <w:szCs w:val="28"/>
        </w:rPr>
        <w:t xml:space="preserve">Dzikowska Edyta, Głażewska Małgorzata </w:t>
      </w:r>
    </w:p>
    <w:p w:rsidR="00BE1F0D" w:rsidRDefault="00BE1F0D" w:rsidP="00BE1F0D">
      <w:pPr>
        <w:rPr>
          <w:sz w:val="28"/>
          <w:szCs w:val="28"/>
        </w:rPr>
      </w:pPr>
    </w:p>
    <w:p w:rsidR="00BE1F0D" w:rsidRDefault="00BE1F0D" w:rsidP="00BE1F0D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BE1F0D" w:rsidRPr="00943E41" w:rsidRDefault="00BE1F0D" w:rsidP="00BE1F0D">
      <w:pPr>
        <w:pStyle w:val="Tytu"/>
        <w:jc w:val="both"/>
        <w:rPr>
          <w:szCs w:val="28"/>
        </w:rPr>
      </w:pPr>
    </w:p>
    <w:p w:rsidR="00BE1F0D" w:rsidRDefault="00BE1F0D" w:rsidP="00BE1F0D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BE1F0D" w:rsidRDefault="00BE1F0D" w:rsidP="00BE1F0D">
      <w:pPr>
        <w:rPr>
          <w:sz w:val="28"/>
          <w:szCs w:val="28"/>
        </w:rPr>
      </w:pPr>
    </w:p>
    <w:p w:rsidR="00BE1F0D" w:rsidRDefault="00BE1F0D" w:rsidP="00BE1F0D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BE1F0D" w:rsidRDefault="00BE1F0D" w:rsidP="00BE1F0D">
      <w:pPr>
        <w:pStyle w:val="Tytu"/>
        <w:jc w:val="left"/>
        <w:rPr>
          <w:szCs w:val="28"/>
        </w:rPr>
      </w:pPr>
      <w:r>
        <w:rPr>
          <w:szCs w:val="28"/>
        </w:rPr>
        <w:t xml:space="preserve">przedstawił Radzie sprawozdanie z działalności Wójta  za okres od  </w:t>
      </w:r>
    </w:p>
    <w:p w:rsidR="00BE1F0D" w:rsidRPr="0005513A" w:rsidRDefault="00BE1F0D" w:rsidP="00BE1F0D">
      <w:pPr>
        <w:pStyle w:val="Tytu"/>
        <w:jc w:val="left"/>
        <w:rPr>
          <w:szCs w:val="28"/>
        </w:rPr>
      </w:pPr>
      <w:r>
        <w:rPr>
          <w:szCs w:val="28"/>
        </w:rPr>
        <w:t xml:space="preserve">27 listopada 2020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do 18 grudnia 2020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, </w:t>
      </w:r>
      <w:r w:rsidRPr="0005513A">
        <w:rPr>
          <w:szCs w:val="28"/>
        </w:rPr>
        <w:t>które obejmuje m.in.:</w:t>
      </w:r>
    </w:p>
    <w:p w:rsidR="00BE1F0D" w:rsidRPr="0005513A" w:rsidRDefault="00BE1F0D" w:rsidP="00BE1F0D">
      <w:pPr>
        <w:pStyle w:val="Tytu"/>
        <w:jc w:val="left"/>
        <w:rPr>
          <w:szCs w:val="28"/>
        </w:rPr>
      </w:pPr>
      <w:r w:rsidRPr="0005513A">
        <w:rPr>
          <w:szCs w:val="28"/>
        </w:rPr>
        <w:t>wydanie zarządzeń:</w:t>
      </w:r>
    </w:p>
    <w:p w:rsidR="00BE1F0D" w:rsidRPr="00315554" w:rsidRDefault="00BE1F0D" w:rsidP="00BE1F0D">
      <w:pPr>
        <w:rPr>
          <w:sz w:val="28"/>
          <w:szCs w:val="28"/>
        </w:rPr>
      </w:pPr>
      <w:r w:rsidRPr="00315554">
        <w:rPr>
          <w:sz w:val="28"/>
          <w:szCs w:val="28"/>
        </w:rPr>
        <w:t xml:space="preserve">- Nr 40/2020 w sprawie ustalenia stawek czynszu  za </w:t>
      </w:r>
      <w:smartTag w:uri="urn:schemas-microsoft-com:office:smarttags" w:element="metricconverter">
        <w:smartTagPr>
          <w:attr w:name="ProductID" w:val="1 m2"/>
        </w:smartTagPr>
        <w:r w:rsidRPr="00315554">
          <w:rPr>
            <w:sz w:val="28"/>
            <w:szCs w:val="28"/>
          </w:rPr>
          <w:t>1 m</w:t>
        </w:r>
        <w:r w:rsidRPr="00315554">
          <w:rPr>
            <w:sz w:val="28"/>
            <w:szCs w:val="28"/>
            <w:vertAlign w:val="superscript"/>
          </w:rPr>
          <w:t>2</w:t>
        </w:r>
      </w:smartTag>
      <w:r w:rsidRPr="00315554">
        <w:rPr>
          <w:sz w:val="28"/>
          <w:szCs w:val="28"/>
        </w:rPr>
        <w:t xml:space="preserve"> powierzchni użytkowej lokali wc</w:t>
      </w:r>
      <w:r>
        <w:rPr>
          <w:sz w:val="28"/>
          <w:szCs w:val="28"/>
        </w:rPr>
        <w:t xml:space="preserve">hodzących  </w:t>
      </w:r>
      <w:r w:rsidRPr="00315554">
        <w:rPr>
          <w:sz w:val="28"/>
          <w:szCs w:val="28"/>
        </w:rPr>
        <w:t xml:space="preserve"> w skład mieszkaniowego zasobu Gminy Młynarze.</w:t>
      </w:r>
    </w:p>
    <w:p w:rsidR="00BE1F0D" w:rsidRPr="00315554" w:rsidRDefault="00BE1F0D" w:rsidP="00BE1F0D">
      <w:pPr>
        <w:jc w:val="both"/>
        <w:rPr>
          <w:sz w:val="28"/>
          <w:szCs w:val="28"/>
        </w:rPr>
      </w:pPr>
    </w:p>
    <w:p w:rsidR="00BE1F0D" w:rsidRPr="00315554" w:rsidRDefault="00BE1F0D" w:rsidP="00BE1F0D">
      <w:pPr>
        <w:rPr>
          <w:sz w:val="28"/>
          <w:szCs w:val="28"/>
        </w:rPr>
      </w:pPr>
      <w:r w:rsidRPr="00315554">
        <w:rPr>
          <w:bCs/>
          <w:sz w:val="28"/>
          <w:szCs w:val="28"/>
        </w:rPr>
        <w:t xml:space="preserve">- Nr 41/2020 w sprawie </w:t>
      </w:r>
      <w:r w:rsidRPr="00315554">
        <w:rPr>
          <w:sz w:val="28"/>
          <w:szCs w:val="28"/>
        </w:rPr>
        <w:t>wyznaczenia dnia wolnego do pracy</w:t>
      </w:r>
    </w:p>
    <w:p w:rsidR="00BE1F0D" w:rsidRPr="00315554" w:rsidRDefault="00BE1F0D" w:rsidP="00BE1F0D">
      <w:pPr>
        <w:jc w:val="both"/>
        <w:rPr>
          <w:sz w:val="28"/>
          <w:szCs w:val="28"/>
        </w:rPr>
      </w:pPr>
    </w:p>
    <w:p w:rsidR="00BE1F0D" w:rsidRPr="00315554" w:rsidRDefault="00BE1F0D" w:rsidP="00BE1F0D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5554">
        <w:rPr>
          <w:rFonts w:ascii="Times New Roman" w:hAnsi="Times New Roman" w:cs="Times New Roman"/>
          <w:bCs/>
          <w:sz w:val="28"/>
          <w:szCs w:val="28"/>
        </w:rPr>
        <w:t xml:space="preserve">- Nr 42/2020 i 43/2020 </w:t>
      </w:r>
      <w:r w:rsidRPr="00315554">
        <w:rPr>
          <w:rFonts w:ascii="Times New Roman" w:hAnsi="Times New Roman" w:cs="Times New Roman"/>
          <w:sz w:val="28"/>
          <w:szCs w:val="28"/>
        </w:rPr>
        <w:t>w sprawie upoważnienia do prowadzenia postępowań oraz wydawania zaświadczeń  o wysokości  przeciętnego miesięcznego dochodu przypadającego na jednego członka  gospodarstwa  domowego osoby fizycznej, która zamierza złożyć wniosek o przyznanie dofinansowania z Narodowego Funduszu Ochrony Środowiska i Gospodarki Wodnej lub Wojewódzkiego Funduszu Ochrony Środowiska i Gospodarki Wodnej,</w:t>
      </w:r>
    </w:p>
    <w:p w:rsidR="00BE1F0D" w:rsidRPr="00315554" w:rsidRDefault="00BE1F0D" w:rsidP="00BE1F0D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5554">
        <w:rPr>
          <w:rFonts w:ascii="Times New Roman" w:hAnsi="Times New Roman" w:cs="Times New Roman"/>
          <w:sz w:val="28"/>
          <w:szCs w:val="28"/>
        </w:rPr>
        <w:t>- Nr 44/2020 w sprawie przeprowadzenia inwentaryzacji w Urzędzie Gminy Młynarze,</w:t>
      </w:r>
    </w:p>
    <w:p w:rsidR="00BE1F0D" w:rsidRPr="00315554" w:rsidRDefault="00BE1F0D" w:rsidP="00BE1F0D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5554">
        <w:rPr>
          <w:rFonts w:ascii="Times New Roman" w:hAnsi="Times New Roman" w:cs="Times New Roman"/>
          <w:sz w:val="28"/>
          <w:szCs w:val="28"/>
        </w:rPr>
        <w:t xml:space="preserve">- Nr 45/2020 w sprawie instrukcji kancelaryjnej, jednolitego rzeczowego wykazu akt oraz instrukcji w sprawie organizacji i zakresu działania składnic akt </w:t>
      </w:r>
      <w:r w:rsidRPr="00315554">
        <w:rPr>
          <w:rFonts w:ascii="Times New Roman" w:hAnsi="Times New Roman" w:cs="Times New Roman"/>
          <w:sz w:val="28"/>
          <w:szCs w:val="28"/>
        </w:rPr>
        <w:lastRenderedPageBreak/>
        <w:t>dla żłobków i klubów dziecięcych oraz jednostek systemu oświaty Gminy Młynarze</w:t>
      </w:r>
    </w:p>
    <w:p w:rsidR="00BE1F0D" w:rsidRPr="00315554" w:rsidRDefault="00BE1F0D" w:rsidP="00BE1F0D">
      <w:pPr>
        <w:rPr>
          <w:bCs/>
          <w:sz w:val="28"/>
          <w:szCs w:val="28"/>
        </w:rPr>
      </w:pPr>
    </w:p>
    <w:p w:rsidR="00BE1F0D" w:rsidRPr="00315554" w:rsidRDefault="00BE1F0D" w:rsidP="00BE1F0D">
      <w:pPr>
        <w:rPr>
          <w:sz w:val="28"/>
          <w:szCs w:val="28"/>
        </w:rPr>
      </w:pPr>
    </w:p>
    <w:p w:rsidR="00BE1F0D" w:rsidRPr="00315554" w:rsidRDefault="00BE1F0D" w:rsidP="00BE1F0D">
      <w:pPr>
        <w:jc w:val="both"/>
        <w:rPr>
          <w:sz w:val="28"/>
          <w:szCs w:val="28"/>
        </w:rPr>
      </w:pPr>
      <w:r w:rsidRPr="00315554">
        <w:rPr>
          <w:sz w:val="28"/>
          <w:szCs w:val="28"/>
        </w:rPr>
        <w:t>- przygotowanie materiałów na dzisiejszą Sesję,</w:t>
      </w:r>
    </w:p>
    <w:p w:rsidR="00BE1F0D" w:rsidRPr="00315554" w:rsidRDefault="00BE1F0D" w:rsidP="00BE1F0D">
      <w:pPr>
        <w:jc w:val="both"/>
        <w:rPr>
          <w:sz w:val="28"/>
          <w:szCs w:val="28"/>
        </w:rPr>
      </w:pPr>
      <w:r w:rsidRPr="00315554">
        <w:rPr>
          <w:sz w:val="28"/>
          <w:szCs w:val="28"/>
        </w:rPr>
        <w:t>- załatwianie indywidualnych spraw mieszkańców.</w:t>
      </w:r>
    </w:p>
    <w:p w:rsidR="00BE1F0D" w:rsidRDefault="00BE1F0D" w:rsidP="00BE1F0D">
      <w:pPr>
        <w:jc w:val="center"/>
        <w:rPr>
          <w:sz w:val="28"/>
          <w:szCs w:val="28"/>
        </w:rPr>
      </w:pPr>
    </w:p>
    <w:p w:rsidR="00BE1F0D" w:rsidRDefault="00BE1F0D" w:rsidP="00BE1F0D">
      <w:pPr>
        <w:jc w:val="both"/>
        <w:rPr>
          <w:sz w:val="28"/>
          <w:szCs w:val="28"/>
        </w:rPr>
      </w:pPr>
    </w:p>
    <w:p w:rsidR="00BE1F0D" w:rsidRDefault="00BE1F0D" w:rsidP="00BE1F0D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4.</w:t>
      </w:r>
    </w:p>
    <w:p w:rsidR="00BE1F0D" w:rsidRDefault="00BE1F0D" w:rsidP="00BE1F0D">
      <w:pPr>
        <w:pStyle w:val="Tytu"/>
        <w:jc w:val="left"/>
        <w:rPr>
          <w:szCs w:val="28"/>
        </w:rPr>
      </w:pPr>
      <w:r>
        <w:rPr>
          <w:szCs w:val="28"/>
        </w:rPr>
        <w:t>Nie zgłoszono interpelacji i zapytań Radnych.</w:t>
      </w:r>
    </w:p>
    <w:p w:rsidR="00BE1F0D" w:rsidRDefault="00BE1F0D" w:rsidP="00BE1F0D">
      <w:pPr>
        <w:pStyle w:val="Tytu"/>
        <w:jc w:val="left"/>
        <w:rPr>
          <w:szCs w:val="28"/>
        </w:rPr>
      </w:pPr>
    </w:p>
    <w:p w:rsidR="00BE1F0D" w:rsidRDefault="00BE1F0D" w:rsidP="00BE1F0D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5.</w:t>
      </w:r>
    </w:p>
    <w:p w:rsidR="00BE1F0D" w:rsidRDefault="00BE1F0D" w:rsidP="00BE1F0D">
      <w:pPr>
        <w:pStyle w:val="Tytu"/>
        <w:jc w:val="left"/>
        <w:rPr>
          <w:szCs w:val="28"/>
        </w:rPr>
      </w:pPr>
      <w:r>
        <w:rPr>
          <w:szCs w:val="28"/>
        </w:rPr>
        <w:t xml:space="preserve">Pani Małgorzata </w:t>
      </w:r>
      <w:proofErr w:type="spellStart"/>
      <w:r>
        <w:rPr>
          <w:szCs w:val="28"/>
        </w:rPr>
        <w:t>Ochenkowska</w:t>
      </w:r>
      <w:proofErr w:type="spellEnd"/>
      <w:r>
        <w:rPr>
          <w:szCs w:val="28"/>
        </w:rPr>
        <w:t xml:space="preserve"> – Radna</w:t>
      </w:r>
    </w:p>
    <w:p w:rsidR="00BE1F0D" w:rsidRDefault="00BE1F0D" w:rsidP="00BE1F0D">
      <w:pPr>
        <w:pStyle w:val="Tytu"/>
        <w:jc w:val="left"/>
        <w:rPr>
          <w:szCs w:val="28"/>
        </w:rPr>
      </w:pPr>
      <w:r>
        <w:rPr>
          <w:szCs w:val="28"/>
        </w:rPr>
        <w:t>Podziękowała  za wykonanie drogi gminnej przez wieś Długołęka Wielka.</w:t>
      </w:r>
    </w:p>
    <w:p w:rsidR="00BE1F0D" w:rsidRDefault="00BE1F0D" w:rsidP="00BE1F0D">
      <w:pPr>
        <w:pStyle w:val="Tytu"/>
        <w:jc w:val="left"/>
        <w:rPr>
          <w:szCs w:val="28"/>
        </w:rPr>
      </w:pPr>
    </w:p>
    <w:p w:rsidR="00BE1F0D" w:rsidRDefault="00BE1F0D" w:rsidP="00BE1F0D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BE1F0D" w:rsidRDefault="00BE1F0D" w:rsidP="00BE1F0D">
      <w:pPr>
        <w:pStyle w:val="Tytu"/>
        <w:jc w:val="left"/>
        <w:rPr>
          <w:szCs w:val="28"/>
        </w:rPr>
      </w:pPr>
      <w:r>
        <w:rPr>
          <w:szCs w:val="28"/>
        </w:rPr>
        <w:t>zamknął obrady  XVII Sesji Rady Gminy Młynarze, dziękując wszystkim za przybycie.</w:t>
      </w:r>
    </w:p>
    <w:p w:rsidR="00BE1F0D" w:rsidRDefault="00BE1F0D" w:rsidP="00BE1F0D">
      <w:pPr>
        <w:pStyle w:val="Tytu"/>
        <w:jc w:val="left"/>
        <w:rPr>
          <w:szCs w:val="28"/>
        </w:rPr>
      </w:pPr>
    </w:p>
    <w:p w:rsidR="00BE1F0D" w:rsidRDefault="00BE1F0D" w:rsidP="00BE1F0D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BE1F0D" w:rsidRDefault="00BE1F0D" w:rsidP="00BE1F0D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BE1F0D" w:rsidRDefault="00BE1F0D" w:rsidP="00BE1F0D">
      <w:pPr>
        <w:pStyle w:val="Tytu"/>
        <w:jc w:val="left"/>
        <w:rPr>
          <w:szCs w:val="28"/>
        </w:rPr>
      </w:pPr>
      <w:r>
        <w:rPr>
          <w:szCs w:val="28"/>
        </w:rPr>
        <w:t>/-/Elżbieta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/-/Łukasz Suski</w:t>
      </w:r>
    </w:p>
    <w:p w:rsidR="00B91CF7" w:rsidRDefault="00B91CF7"/>
    <w:sectPr w:rsidR="00B91CF7" w:rsidSect="00B91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??ˇ¦ˇěˇ¦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C1574"/>
    <w:rsid w:val="007F6E9A"/>
    <w:rsid w:val="00B91CF7"/>
    <w:rsid w:val="00BE1F0D"/>
    <w:rsid w:val="00CC1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15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C1574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CC157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CC15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CC1574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CC1574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4006</Words>
  <Characters>24038</Characters>
  <Application>Microsoft Office Word</Application>
  <DocSecurity>0</DocSecurity>
  <Lines>200</Lines>
  <Paragraphs>55</Paragraphs>
  <ScaleCrop>false</ScaleCrop>
  <Company/>
  <LinksUpToDate>false</LinksUpToDate>
  <CharactersWithSpaces>27989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cp:lastPrinted>2021-02-19T11:44:00Z</cp:lastPrinted>
  <dcterms:created xsi:type="dcterms:W3CDTF">2021-02-19T11:29:00Z</dcterms:created>
  <dcterms:modified xsi:type="dcterms:W3CDTF">2021-02-19T11:44:00Z</dcterms:modified>
</cp:coreProperties>
</file>